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30AA8" w:rsidRPr="004B7EE3" w:rsidTr="00965D01">
        <w:trPr>
          <w:cantSplit/>
        </w:trPr>
        <w:tc>
          <w:tcPr>
            <w:tcW w:w="9923" w:type="dxa"/>
          </w:tcPr>
          <w:p w:rsidR="00D30AA8" w:rsidRPr="004B7EE3" w:rsidRDefault="00F96B53" w:rsidP="00965D01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8795" cy="65087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A8" w:rsidTr="00965D01">
        <w:trPr>
          <w:trHeight w:val="1923"/>
        </w:trPr>
        <w:tc>
          <w:tcPr>
            <w:tcW w:w="9923" w:type="dxa"/>
          </w:tcPr>
          <w:p w:rsidR="005976DE" w:rsidRDefault="005976DE" w:rsidP="00965D01">
            <w:pPr>
              <w:jc w:val="center"/>
              <w:rPr>
                <w:b/>
                <w:sz w:val="16"/>
                <w:szCs w:val="16"/>
              </w:rPr>
            </w:pPr>
          </w:p>
          <w:p w:rsidR="00965D01" w:rsidRDefault="00965D01" w:rsidP="00965D01">
            <w:pPr>
              <w:jc w:val="center"/>
              <w:rPr>
                <w:b/>
                <w:sz w:val="16"/>
                <w:szCs w:val="16"/>
              </w:rPr>
            </w:pPr>
          </w:p>
          <w:p w:rsidR="00965D01" w:rsidRPr="00965D01" w:rsidRDefault="00965D01" w:rsidP="00965D01">
            <w:pPr>
              <w:jc w:val="center"/>
              <w:rPr>
                <w:b/>
                <w:sz w:val="16"/>
                <w:szCs w:val="16"/>
              </w:rPr>
            </w:pPr>
          </w:p>
          <w:p w:rsidR="00D30AA8" w:rsidRPr="00D30AA8" w:rsidRDefault="00D30AA8" w:rsidP="00965D01">
            <w:pPr>
              <w:jc w:val="center"/>
              <w:rPr>
                <w:b/>
                <w:sz w:val="28"/>
                <w:szCs w:val="28"/>
              </w:rPr>
            </w:pPr>
            <w:r w:rsidRPr="00D30AA8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D30AA8" w:rsidRDefault="00D30AA8" w:rsidP="00965D01">
            <w:pPr>
              <w:jc w:val="center"/>
              <w:rPr>
                <w:b/>
                <w:sz w:val="28"/>
                <w:szCs w:val="28"/>
              </w:rPr>
            </w:pPr>
            <w:r w:rsidRPr="00D30AA8">
              <w:rPr>
                <w:b/>
                <w:sz w:val="28"/>
                <w:szCs w:val="28"/>
              </w:rPr>
              <w:t>Ивановской области</w:t>
            </w:r>
          </w:p>
          <w:p w:rsidR="00965D01" w:rsidRDefault="00965D01" w:rsidP="00965D01">
            <w:pPr>
              <w:jc w:val="center"/>
              <w:rPr>
                <w:b/>
                <w:sz w:val="28"/>
                <w:szCs w:val="28"/>
              </w:rPr>
            </w:pPr>
          </w:p>
          <w:p w:rsidR="00965D01" w:rsidRPr="00965D01" w:rsidRDefault="00965D01" w:rsidP="00965D01">
            <w:pPr>
              <w:jc w:val="center"/>
              <w:rPr>
                <w:b/>
                <w:sz w:val="16"/>
                <w:szCs w:val="16"/>
              </w:rPr>
            </w:pPr>
          </w:p>
          <w:p w:rsidR="00D30AA8" w:rsidRPr="00965D01" w:rsidRDefault="00D30AA8" w:rsidP="00965D01">
            <w:pPr>
              <w:pStyle w:val="3"/>
              <w:spacing w:after="0" w:afterAutospacing="0"/>
              <w:jc w:val="center"/>
              <w:rPr>
                <w:sz w:val="31"/>
                <w:szCs w:val="31"/>
              </w:rPr>
            </w:pPr>
            <w:proofErr w:type="gramStart"/>
            <w:r w:rsidRPr="00965D01">
              <w:rPr>
                <w:sz w:val="31"/>
                <w:szCs w:val="31"/>
              </w:rPr>
              <w:t>П</w:t>
            </w:r>
            <w:proofErr w:type="gramEnd"/>
            <w:r w:rsidRPr="00965D01">
              <w:rPr>
                <w:sz w:val="31"/>
                <w:szCs w:val="31"/>
              </w:rPr>
              <w:t xml:space="preserve"> О С Т А Н О В Л Е Н И Е</w:t>
            </w:r>
          </w:p>
          <w:p w:rsidR="00965D01" w:rsidRPr="00965D01" w:rsidRDefault="00965D01" w:rsidP="00965D01">
            <w:pPr>
              <w:pStyle w:val="3"/>
              <w:spacing w:after="0" w:afterAutospacing="0"/>
              <w:rPr>
                <w:sz w:val="16"/>
                <w:szCs w:val="16"/>
              </w:rPr>
            </w:pPr>
          </w:p>
        </w:tc>
      </w:tr>
      <w:tr w:rsidR="00D30AA8" w:rsidTr="00965D01">
        <w:trPr>
          <w:cantSplit/>
        </w:trPr>
        <w:tc>
          <w:tcPr>
            <w:tcW w:w="9923" w:type="dxa"/>
          </w:tcPr>
          <w:p w:rsidR="00D30AA8" w:rsidRPr="00D30AA8" w:rsidRDefault="00F910BB" w:rsidP="00282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</w:t>
            </w:r>
            <w:r w:rsidR="00965D01" w:rsidRPr="00D30AA8">
              <w:rPr>
                <w:b/>
                <w:sz w:val="28"/>
                <w:szCs w:val="28"/>
              </w:rPr>
              <w:t>т</w:t>
            </w:r>
            <w:r w:rsidR="00965D01">
              <w:rPr>
                <w:b/>
                <w:sz w:val="28"/>
                <w:szCs w:val="28"/>
              </w:rPr>
              <w:t xml:space="preserve"> </w:t>
            </w:r>
            <w:r w:rsidR="002827F8">
              <w:rPr>
                <w:b/>
                <w:sz w:val="28"/>
                <w:szCs w:val="28"/>
              </w:rPr>
              <w:t>12.08.2022г.</w:t>
            </w:r>
            <w:r w:rsidR="00D30AA8" w:rsidRPr="00D30AA8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90201F">
              <w:rPr>
                <w:b/>
                <w:sz w:val="28"/>
                <w:szCs w:val="28"/>
              </w:rPr>
              <w:t xml:space="preserve">    </w:t>
            </w:r>
            <w:r w:rsidR="00965D01">
              <w:rPr>
                <w:b/>
                <w:sz w:val="28"/>
                <w:szCs w:val="28"/>
              </w:rPr>
              <w:t xml:space="preserve">                      </w:t>
            </w:r>
            <w:r w:rsidR="0090201F">
              <w:rPr>
                <w:b/>
                <w:sz w:val="28"/>
                <w:szCs w:val="28"/>
              </w:rPr>
              <w:t xml:space="preserve">    </w:t>
            </w:r>
            <w:r w:rsidR="00D30AA8" w:rsidRPr="00D30AA8">
              <w:rPr>
                <w:b/>
                <w:sz w:val="28"/>
                <w:szCs w:val="28"/>
              </w:rPr>
              <w:t>№</w:t>
            </w:r>
            <w:r w:rsidR="00597B16">
              <w:rPr>
                <w:b/>
                <w:sz w:val="28"/>
                <w:szCs w:val="28"/>
              </w:rPr>
              <w:t xml:space="preserve"> </w:t>
            </w:r>
            <w:r w:rsidR="002827F8">
              <w:rPr>
                <w:b/>
                <w:sz w:val="28"/>
                <w:szCs w:val="28"/>
              </w:rPr>
              <w:t>462</w:t>
            </w:r>
            <w:r w:rsidR="00965D01">
              <w:rPr>
                <w:b/>
                <w:sz w:val="28"/>
                <w:szCs w:val="28"/>
              </w:rPr>
              <w:t>-п</w:t>
            </w:r>
          </w:p>
        </w:tc>
      </w:tr>
      <w:tr w:rsidR="00D30AA8" w:rsidTr="00965D01">
        <w:trPr>
          <w:trHeight w:val="295"/>
        </w:trPr>
        <w:tc>
          <w:tcPr>
            <w:tcW w:w="9923" w:type="dxa"/>
          </w:tcPr>
          <w:p w:rsidR="00D30AA8" w:rsidRPr="00597B16" w:rsidRDefault="00D30AA8" w:rsidP="00965D01">
            <w:pPr>
              <w:jc w:val="center"/>
            </w:pPr>
            <w:r w:rsidRPr="00597B16">
              <w:t>г. Пучеж</w:t>
            </w:r>
          </w:p>
        </w:tc>
      </w:tr>
    </w:tbl>
    <w:p w:rsidR="00B553B6" w:rsidRDefault="00B553B6" w:rsidP="00965D01">
      <w:pPr>
        <w:pStyle w:val="a4"/>
        <w:spacing w:before="0" w:beforeAutospacing="0" w:after="0" w:afterAutospacing="0" w:line="313" w:lineRule="atLeast"/>
        <w:jc w:val="center"/>
        <w:rPr>
          <w:rFonts w:ascii="Arial" w:hAnsi="Arial" w:cs="Arial"/>
          <w:color w:val="3C3C3C"/>
          <w:sz w:val="20"/>
          <w:szCs w:val="20"/>
        </w:rPr>
      </w:pPr>
    </w:p>
    <w:p w:rsidR="00965D01" w:rsidRPr="003849D7" w:rsidRDefault="00965D01" w:rsidP="00965D01">
      <w:pPr>
        <w:pStyle w:val="a4"/>
        <w:spacing w:before="0" w:beforeAutospacing="0" w:after="0" w:afterAutospacing="0" w:line="313" w:lineRule="atLeast"/>
        <w:jc w:val="center"/>
        <w:rPr>
          <w:rFonts w:ascii="Arial" w:hAnsi="Arial" w:cs="Arial"/>
          <w:color w:val="3C3C3C"/>
          <w:sz w:val="20"/>
          <w:szCs w:val="20"/>
        </w:rPr>
      </w:pPr>
    </w:p>
    <w:p w:rsidR="00B553B6" w:rsidRPr="00F910BB" w:rsidRDefault="00B553B6" w:rsidP="00F910BB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  <w:r w:rsidRPr="00F910BB">
        <w:rPr>
          <w:rFonts w:ascii="Times New Roman" w:hAnsi="Times New Roman"/>
        </w:rPr>
        <w:t>О внесении изменений в постановление ад</w:t>
      </w:r>
      <w:r w:rsidR="00597B16" w:rsidRPr="00F910BB">
        <w:rPr>
          <w:rFonts w:ascii="Times New Roman" w:hAnsi="Times New Roman"/>
        </w:rPr>
        <w:t>министрации</w:t>
      </w:r>
      <w:r w:rsidR="00F910BB" w:rsidRPr="00F910BB">
        <w:rPr>
          <w:rFonts w:ascii="Times New Roman" w:hAnsi="Times New Roman"/>
          <w:sz w:val="26"/>
          <w:szCs w:val="26"/>
        </w:rPr>
        <w:t xml:space="preserve"> Пучежского муниципального района</w:t>
      </w:r>
      <w:r w:rsidR="00F910BB">
        <w:rPr>
          <w:rFonts w:ascii="Times New Roman" w:hAnsi="Times New Roman"/>
          <w:sz w:val="26"/>
          <w:szCs w:val="26"/>
        </w:rPr>
        <w:t xml:space="preserve"> </w:t>
      </w:r>
      <w:r w:rsidR="00F910BB" w:rsidRPr="00F910BB">
        <w:rPr>
          <w:rFonts w:ascii="Times New Roman" w:hAnsi="Times New Roman"/>
          <w:sz w:val="26"/>
          <w:szCs w:val="26"/>
        </w:rPr>
        <w:t>Ивановской области</w:t>
      </w:r>
      <w:r w:rsidR="00597B16" w:rsidRPr="00F910BB">
        <w:rPr>
          <w:rFonts w:ascii="Times New Roman" w:hAnsi="Times New Roman"/>
        </w:rPr>
        <w:t xml:space="preserve"> от </w:t>
      </w:r>
      <w:r w:rsidR="00F910BB" w:rsidRPr="00F910BB">
        <w:rPr>
          <w:rFonts w:ascii="Times New Roman" w:hAnsi="Times New Roman"/>
        </w:rPr>
        <w:t>12</w:t>
      </w:r>
      <w:r w:rsidR="00004A0D" w:rsidRPr="00F910BB">
        <w:rPr>
          <w:rFonts w:ascii="Times New Roman" w:hAnsi="Times New Roman"/>
        </w:rPr>
        <w:t>.</w:t>
      </w:r>
      <w:r w:rsidR="00F910BB" w:rsidRPr="00F910BB">
        <w:rPr>
          <w:rFonts w:ascii="Times New Roman" w:hAnsi="Times New Roman"/>
        </w:rPr>
        <w:t>11</w:t>
      </w:r>
      <w:r w:rsidR="00597B16" w:rsidRPr="00F910BB">
        <w:rPr>
          <w:rFonts w:ascii="Times New Roman" w:hAnsi="Times New Roman"/>
        </w:rPr>
        <w:t>.20</w:t>
      </w:r>
      <w:r w:rsidR="00F910BB" w:rsidRPr="00F910BB">
        <w:rPr>
          <w:rFonts w:ascii="Times New Roman" w:hAnsi="Times New Roman"/>
        </w:rPr>
        <w:t>20</w:t>
      </w:r>
      <w:r w:rsidRPr="00F910BB">
        <w:rPr>
          <w:rFonts w:ascii="Times New Roman" w:hAnsi="Times New Roman"/>
        </w:rPr>
        <w:t>г</w:t>
      </w:r>
      <w:r w:rsidR="00597B16" w:rsidRPr="00F910BB">
        <w:rPr>
          <w:rFonts w:ascii="Times New Roman" w:hAnsi="Times New Roman"/>
        </w:rPr>
        <w:t>.</w:t>
      </w:r>
      <w:r w:rsidRPr="00F910BB">
        <w:rPr>
          <w:rFonts w:ascii="Times New Roman" w:hAnsi="Times New Roman"/>
        </w:rPr>
        <w:t xml:space="preserve"> </w:t>
      </w:r>
      <w:r w:rsidR="00597B16" w:rsidRPr="00F910BB">
        <w:rPr>
          <w:rFonts w:ascii="Times New Roman" w:hAnsi="Times New Roman"/>
        </w:rPr>
        <w:t xml:space="preserve">№ </w:t>
      </w:r>
      <w:r w:rsidR="00F910BB" w:rsidRPr="00F910BB">
        <w:rPr>
          <w:rFonts w:ascii="Times New Roman" w:hAnsi="Times New Roman"/>
        </w:rPr>
        <w:t>433</w:t>
      </w:r>
      <w:r w:rsidR="00777923" w:rsidRPr="00F910BB">
        <w:rPr>
          <w:rFonts w:ascii="Times New Roman" w:hAnsi="Times New Roman"/>
        </w:rPr>
        <w:t xml:space="preserve">-п </w:t>
      </w:r>
      <w:r w:rsidR="00F910BB" w:rsidRPr="00F910BB">
        <w:rPr>
          <w:rFonts w:ascii="Times New Roman" w:hAnsi="Times New Roman"/>
        </w:rPr>
        <w:t>«Об утверждении муниципальной программы Пу</w:t>
      </w:r>
      <w:r w:rsidR="00F910BB">
        <w:rPr>
          <w:rFonts w:ascii="Times New Roman" w:hAnsi="Times New Roman"/>
        </w:rPr>
        <w:t>чежского муниципального района</w:t>
      </w:r>
      <w:r w:rsidR="00F910BB" w:rsidRPr="00F910BB">
        <w:rPr>
          <w:rFonts w:ascii="Times New Roman" w:hAnsi="Times New Roman"/>
        </w:rPr>
        <w:t xml:space="preserve"> </w:t>
      </w:r>
      <w:r w:rsidR="00F910BB" w:rsidRPr="00F910BB">
        <w:rPr>
          <w:rFonts w:ascii="Times New Roman" w:hAnsi="Times New Roman"/>
          <w:bCs w:val="0"/>
        </w:rPr>
        <w:t>«Развитие транспортной системы Пучежского муниципального района»</w:t>
      </w:r>
    </w:p>
    <w:p w:rsidR="00965D01" w:rsidRPr="00965D01" w:rsidRDefault="00965D01" w:rsidP="00965D01">
      <w:pPr>
        <w:jc w:val="center"/>
        <w:rPr>
          <w:b/>
          <w:sz w:val="16"/>
          <w:szCs w:val="16"/>
        </w:rPr>
      </w:pPr>
    </w:p>
    <w:p w:rsidR="00B553B6" w:rsidRPr="00A62999" w:rsidRDefault="00B553B6" w:rsidP="00965D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10BB" w:rsidRPr="00F910BB" w:rsidRDefault="00004A0D" w:rsidP="00F910BB">
      <w:pPr>
        <w:shd w:val="clear" w:color="auto" w:fill="FFFFFF"/>
        <w:ind w:firstLine="709"/>
        <w:jc w:val="both"/>
        <w:rPr>
          <w:sz w:val="28"/>
          <w:szCs w:val="28"/>
        </w:rPr>
      </w:pPr>
      <w:r w:rsidRPr="00F910BB">
        <w:rPr>
          <w:sz w:val="28"/>
          <w:szCs w:val="28"/>
        </w:rPr>
        <w:t xml:space="preserve">        </w:t>
      </w:r>
      <w:r w:rsidR="00F910BB" w:rsidRPr="00F910BB">
        <w:rPr>
          <w:sz w:val="28"/>
          <w:szCs w:val="28"/>
        </w:rPr>
        <w:t xml:space="preserve">В соответствии со </w:t>
      </w:r>
      <w:r w:rsidR="00F910BB" w:rsidRPr="00F910BB">
        <w:rPr>
          <w:rStyle w:val="a7"/>
          <w:b w:val="0"/>
          <w:color w:val="auto"/>
          <w:sz w:val="28"/>
          <w:szCs w:val="28"/>
        </w:rPr>
        <w:t>статьей 179</w:t>
      </w:r>
      <w:r w:rsidR="00F910BB" w:rsidRPr="00F910BB">
        <w:rPr>
          <w:sz w:val="28"/>
          <w:szCs w:val="28"/>
        </w:rPr>
        <w:t xml:space="preserve"> Бюджетного кодекса Российской Федерации, Федеральным </w:t>
      </w:r>
      <w:proofErr w:type="gramStart"/>
      <w:r w:rsidR="00F910BB" w:rsidRPr="00F910BB">
        <w:rPr>
          <w:sz w:val="28"/>
          <w:szCs w:val="28"/>
        </w:rPr>
        <w:t>з</w:t>
      </w:r>
      <w:hyperlink r:id="rId7" w:history="1">
        <w:r w:rsidR="00F910BB" w:rsidRPr="00F910BB">
          <w:rPr>
            <w:rStyle w:val="a7"/>
            <w:b w:val="0"/>
            <w:color w:val="auto"/>
            <w:sz w:val="28"/>
            <w:szCs w:val="28"/>
          </w:rPr>
          <w:t>акон</w:t>
        </w:r>
        <w:proofErr w:type="gramEnd"/>
      </w:hyperlink>
      <w:r w:rsidR="00F910BB" w:rsidRPr="00F910BB">
        <w:rPr>
          <w:sz w:val="28"/>
          <w:szCs w:val="28"/>
        </w:rPr>
        <w:t xml:space="preserve">ом от 06.10.2003 № 131-ФЗ "Об общих принципах местного самоуправления в Российской Федерации", постановлением Ивановской области </w:t>
      </w:r>
      <w:r w:rsidR="00F910BB" w:rsidRPr="00F910BB">
        <w:rPr>
          <w:bCs/>
          <w:sz w:val="28"/>
          <w:szCs w:val="28"/>
        </w:rPr>
        <w:t>от 13.11.2013 № 447-п «Об утверждении государственной программы Ивановской области «Развитие транспортной системы Ивановской области»</w:t>
      </w:r>
      <w:r w:rsidR="00F910BB" w:rsidRPr="00F910BB">
        <w:rPr>
          <w:sz w:val="28"/>
          <w:szCs w:val="28"/>
        </w:rPr>
        <w:t xml:space="preserve">, постановлением администрации Пучежского муниципального района от 18.11.2013 № 637-п «Об утверждении </w:t>
      </w:r>
      <w:hyperlink w:anchor="P46" w:history="1">
        <w:r w:rsidR="00F910BB" w:rsidRPr="00F910BB">
          <w:rPr>
            <w:sz w:val="28"/>
            <w:szCs w:val="28"/>
          </w:rPr>
          <w:t>Порядк</w:t>
        </w:r>
      </w:hyperlink>
      <w:r w:rsidR="00F910BB" w:rsidRPr="00F910BB">
        <w:rPr>
          <w:sz w:val="28"/>
          <w:szCs w:val="28"/>
        </w:rPr>
        <w:t>а разработки, реализации и оценки эффективности муниципальных программ Пучежского муниципального района, регламентирующего вопросы принятия решения о разработке муниципальных программ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муниципального района», распоряжением администрации Пучежского муниципального района от 11.08.2020 № 129-р «Об утверждении Перечня муниципальных программ Пучежского муниципального района»</w:t>
      </w:r>
    </w:p>
    <w:p w:rsidR="00C958BB" w:rsidRDefault="00004A0D" w:rsidP="00965D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6BE8">
        <w:rPr>
          <w:sz w:val="28"/>
          <w:szCs w:val="28"/>
        </w:rPr>
        <w:t xml:space="preserve"> </w:t>
      </w:r>
    </w:p>
    <w:p w:rsidR="0090201F" w:rsidRDefault="004116D6" w:rsidP="000F3DC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F3DCB">
        <w:rPr>
          <w:b/>
          <w:color w:val="000000"/>
          <w:sz w:val="28"/>
          <w:szCs w:val="28"/>
        </w:rPr>
        <w:t>постановляю:</w:t>
      </w:r>
    </w:p>
    <w:p w:rsidR="000F3DCB" w:rsidRPr="00965D01" w:rsidRDefault="000F3DCB" w:rsidP="000F3DC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16"/>
          <w:szCs w:val="16"/>
        </w:rPr>
      </w:pPr>
    </w:p>
    <w:p w:rsidR="004116D6" w:rsidRDefault="004116D6" w:rsidP="000F3D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4116D">
        <w:rPr>
          <w:color w:val="000000"/>
          <w:sz w:val="28"/>
          <w:szCs w:val="28"/>
        </w:rPr>
        <w:t xml:space="preserve"> </w:t>
      </w:r>
      <w:r w:rsidRPr="00F910BB">
        <w:rPr>
          <w:color w:val="000000"/>
          <w:sz w:val="28"/>
          <w:szCs w:val="28"/>
        </w:rPr>
        <w:t xml:space="preserve">Внести </w:t>
      </w:r>
      <w:r w:rsidR="00F910BB" w:rsidRPr="00F910BB">
        <w:rPr>
          <w:color w:val="000000"/>
          <w:sz w:val="28"/>
          <w:szCs w:val="28"/>
        </w:rPr>
        <w:t xml:space="preserve">в </w:t>
      </w:r>
      <w:r w:rsidR="00F910BB" w:rsidRPr="00F910BB">
        <w:rPr>
          <w:sz w:val="28"/>
          <w:szCs w:val="28"/>
        </w:rPr>
        <w:t xml:space="preserve">муниципальную программу Пучежского муниципального района </w:t>
      </w:r>
      <w:r w:rsidR="00F910BB" w:rsidRPr="00F910BB">
        <w:rPr>
          <w:bCs/>
          <w:sz w:val="28"/>
          <w:szCs w:val="28"/>
        </w:rPr>
        <w:t>«Развитие транспортной системы Пучежского муниципального района</w:t>
      </w:r>
      <w:r w:rsidR="00F910BB">
        <w:rPr>
          <w:bCs/>
          <w:sz w:val="28"/>
          <w:szCs w:val="28"/>
        </w:rPr>
        <w:t>»</w:t>
      </w:r>
      <w:r w:rsidR="00675E73" w:rsidRPr="00F910BB">
        <w:rPr>
          <w:color w:val="000000"/>
          <w:sz w:val="28"/>
          <w:szCs w:val="28"/>
        </w:rPr>
        <w:t xml:space="preserve"> следующие изменения</w:t>
      </w:r>
      <w:r w:rsidR="00675E73">
        <w:rPr>
          <w:color w:val="000000"/>
          <w:sz w:val="28"/>
          <w:szCs w:val="28"/>
        </w:rPr>
        <w:t>:</w:t>
      </w:r>
    </w:p>
    <w:p w:rsidR="00004A0D" w:rsidRDefault="00675E73" w:rsidP="00F4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</w:t>
      </w:r>
      <w:r w:rsidR="00F47E58">
        <w:rPr>
          <w:color w:val="000000"/>
          <w:sz w:val="28"/>
          <w:szCs w:val="28"/>
        </w:rPr>
        <w:t>В</w:t>
      </w:r>
      <w:proofErr w:type="gramEnd"/>
      <w:r w:rsidR="00F47E58">
        <w:rPr>
          <w:color w:val="000000"/>
          <w:sz w:val="28"/>
          <w:szCs w:val="28"/>
        </w:rPr>
        <w:t xml:space="preserve"> паспорте программы строку «</w:t>
      </w:r>
      <w:r w:rsidR="00F47E58" w:rsidRPr="00F47E58">
        <w:rPr>
          <w:sz w:val="28"/>
          <w:szCs w:val="28"/>
        </w:rPr>
        <w:t>Объемы бюджетных  расходов на реализацию муниципальной программы</w:t>
      </w:r>
      <w:r w:rsidR="00F47E58">
        <w:rPr>
          <w:color w:val="000000"/>
          <w:sz w:val="28"/>
          <w:szCs w:val="28"/>
        </w:rPr>
        <w:t>» изложить в следующей редакции</w:t>
      </w:r>
      <w:r w:rsidR="00F47E5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37"/>
      </w:tblGrid>
      <w:tr w:rsidR="00F47E58" w:rsidRPr="00EA72A1" w:rsidTr="00BE21DD">
        <w:trPr>
          <w:trHeight w:val="303"/>
        </w:trPr>
        <w:tc>
          <w:tcPr>
            <w:tcW w:w="3510" w:type="dxa"/>
          </w:tcPr>
          <w:p w:rsidR="00F47E58" w:rsidRPr="00EA72A1" w:rsidRDefault="00F47E58" w:rsidP="00BE21DD">
            <w:pPr>
              <w:suppressAutoHyphens/>
            </w:pPr>
            <w:r w:rsidRPr="00EA72A1">
              <w:t>Объемы бюджетных  расходов на реализацию муниципальной программы</w:t>
            </w:r>
          </w:p>
        </w:tc>
        <w:tc>
          <w:tcPr>
            <w:tcW w:w="6237" w:type="dxa"/>
          </w:tcPr>
          <w:p w:rsidR="00F47E58" w:rsidRPr="00EA72A1" w:rsidRDefault="00F47E58" w:rsidP="00BE21DD">
            <w:pPr>
              <w:rPr>
                <w:b/>
                <w:bCs/>
              </w:rPr>
            </w:pPr>
            <w:r w:rsidRPr="00EA72A1">
              <w:rPr>
                <w:b/>
                <w:bCs/>
              </w:rPr>
              <w:t xml:space="preserve">2021 год: </w:t>
            </w:r>
          </w:p>
          <w:p w:rsidR="00F47E58" w:rsidRPr="00EA72A1" w:rsidRDefault="00F47E58" w:rsidP="00BE21DD">
            <w:r w:rsidRPr="00EA72A1">
              <w:t xml:space="preserve">Всего     </w:t>
            </w:r>
            <w:r>
              <w:rPr>
                <w:b/>
              </w:rPr>
              <w:t>22 007 536,51</w:t>
            </w:r>
            <w:r w:rsidRPr="00EA72A1">
              <w:rPr>
                <w:b/>
              </w:rPr>
              <w:t xml:space="preserve">  рублей</w:t>
            </w:r>
            <w:r w:rsidRPr="00EA72A1">
              <w:t>, в том числе</w:t>
            </w:r>
          </w:p>
          <w:p w:rsidR="00F47E58" w:rsidRPr="00EA72A1" w:rsidRDefault="00F47E58" w:rsidP="00BE21DD">
            <w:r w:rsidRPr="00EA72A1">
              <w:t>Средства областного бюджета 5</w:t>
            </w:r>
            <w:r>
              <w:t> </w:t>
            </w:r>
            <w:r w:rsidRPr="00EA72A1">
              <w:t>771</w:t>
            </w:r>
            <w:r>
              <w:t xml:space="preserve"> 594,4</w:t>
            </w:r>
            <w:r w:rsidRPr="00EA72A1">
              <w:t>0 рублей</w:t>
            </w:r>
          </w:p>
          <w:p w:rsidR="00F47E58" w:rsidRPr="00EA72A1" w:rsidRDefault="00F47E58" w:rsidP="00BE21DD">
            <w:r w:rsidRPr="00EA72A1">
              <w:t xml:space="preserve">Средства бюджета Пучежского муниципального района   </w:t>
            </w:r>
            <w:r>
              <w:lastRenderedPageBreak/>
              <w:t>16 235 942,11</w:t>
            </w:r>
            <w:r w:rsidRPr="00EA72A1">
              <w:t xml:space="preserve"> рублей</w:t>
            </w:r>
          </w:p>
          <w:p w:rsidR="00F47E58" w:rsidRPr="00EA72A1" w:rsidRDefault="00F47E58" w:rsidP="00BE21DD">
            <w:r w:rsidRPr="00EA72A1">
              <w:t>Средства бюджета   сельских поселений  0,00 рублей</w:t>
            </w:r>
          </w:p>
          <w:p w:rsidR="00F47E58" w:rsidRPr="00EA72A1" w:rsidRDefault="00F47E58" w:rsidP="00BE21DD">
            <w:pPr>
              <w:rPr>
                <w:b/>
                <w:bCs/>
              </w:rPr>
            </w:pPr>
          </w:p>
          <w:p w:rsidR="00F47E58" w:rsidRPr="00EA72A1" w:rsidRDefault="00F47E58" w:rsidP="00BE21DD">
            <w:pPr>
              <w:rPr>
                <w:b/>
                <w:bCs/>
              </w:rPr>
            </w:pPr>
            <w:r w:rsidRPr="00EA72A1">
              <w:rPr>
                <w:b/>
                <w:bCs/>
              </w:rPr>
              <w:t xml:space="preserve">2022 год: </w:t>
            </w:r>
          </w:p>
          <w:p w:rsidR="00F47E58" w:rsidRPr="00EA72A1" w:rsidRDefault="00F47E58" w:rsidP="00BE21DD">
            <w:r w:rsidRPr="00EA72A1">
              <w:t xml:space="preserve">Всего    </w:t>
            </w:r>
            <w:r>
              <w:rPr>
                <w:b/>
              </w:rPr>
              <w:t>25 492 235,27</w:t>
            </w:r>
            <w:r w:rsidRPr="00EA72A1">
              <w:rPr>
                <w:b/>
              </w:rPr>
              <w:t xml:space="preserve"> рублей</w:t>
            </w:r>
            <w:r w:rsidRPr="00EA72A1">
              <w:t>, в том числе</w:t>
            </w:r>
          </w:p>
          <w:p w:rsidR="00F47E58" w:rsidRPr="00EA72A1" w:rsidRDefault="00F47E58" w:rsidP="00BE21DD">
            <w:r w:rsidRPr="00EA72A1">
              <w:t>Средства областного бюджета 6 123 759,49 рублей</w:t>
            </w:r>
          </w:p>
          <w:p w:rsidR="00F47E58" w:rsidRPr="00EA72A1" w:rsidRDefault="00F47E58" w:rsidP="00BE21DD">
            <w:r w:rsidRPr="00EA72A1">
              <w:t xml:space="preserve">Средства бюджета Пучежского муниципального района  </w:t>
            </w:r>
            <w:r>
              <w:t>19 368 475,78</w:t>
            </w:r>
            <w:r w:rsidRPr="00EA72A1">
              <w:t xml:space="preserve"> рублей</w:t>
            </w:r>
          </w:p>
          <w:p w:rsidR="00F47E58" w:rsidRPr="00EA72A1" w:rsidRDefault="00F47E58" w:rsidP="00BE21DD">
            <w:r w:rsidRPr="00EA72A1">
              <w:t>Средства бюджета   сельских поселений 0,00 рублей</w:t>
            </w:r>
          </w:p>
          <w:p w:rsidR="00F47E58" w:rsidRPr="00EA72A1" w:rsidRDefault="00F47E58" w:rsidP="00BE21DD">
            <w:pPr>
              <w:rPr>
                <w:b/>
                <w:bCs/>
              </w:rPr>
            </w:pPr>
          </w:p>
          <w:p w:rsidR="00F47E58" w:rsidRPr="00EA72A1" w:rsidRDefault="00F47E58" w:rsidP="00BE21DD">
            <w:pPr>
              <w:rPr>
                <w:b/>
                <w:bCs/>
              </w:rPr>
            </w:pPr>
            <w:r w:rsidRPr="00EA72A1">
              <w:rPr>
                <w:b/>
                <w:bCs/>
              </w:rPr>
              <w:t xml:space="preserve">2023 год: </w:t>
            </w:r>
          </w:p>
          <w:p w:rsidR="00F47E58" w:rsidRPr="00EA72A1" w:rsidRDefault="00F47E58" w:rsidP="00BE21DD">
            <w:r w:rsidRPr="00EA72A1">
              <w:t xml:space="preserve">Всего    </w:t>
            </w:r>
            <w:r>
              <w:rPr>
                <w:b/>
              </w:rPr>
              <w:t>23 942 063,18</w:t>
            </w:r>
            <w:r w:rsidRPr="00EA72A1">
              <w:rPr>
                <w:b/>
              </w:rPr>
              <w:t xml:space="preserve"> рублей</w:t>
            </w:r>
            <w:r w:rsidRPr="00EA72A1">
              <w:t>, в том числе</w:t>
            </w:r>
          </w:p>
          <w:p w:rsidR="00F47E58" w:rsidRPr="00EA72A1" w:rsidRDefault="00F47E58" w:rsidP="00BE21DD">
            <w:r w:rsidRPr="00EA72A1">
              <w:t xml:space="preserve">Средства областного бюджета </w:t>
            </w:r>
            <w:r>
              <w:t>12 202 203,18</w:t>
            </w:r>
            <w:r w:rsidRPr="00EA72A1">
              <w:t xml:space="preserve"> рублей</w:t>
            </w:r>
            <w:r w:rsidR="001163E0">
              <w:t>*</w:t>
            </w:r>
          </w:p>
          <w:p w:rsidR="00F47E58" w:rsidRPr="00EA72A1" w:rsidRDefault="00F47E58" w:rsidP="00BE21DD">
            <w:r w:rsidRPr="00EA72A1">
              <w:t xml:space="preserve">Средства бюджета Пучежского муниципального района  </w:t>
            </w:r>
            <w:r w:rsidRPr="009C20A9">
              <w:t>11 739 860,00</w:t>
            </w:r>
            <w:r w:rsidRPr="00EA72A1">
              <w:rPr>
                <w:b/>
              </w:rPr>
              <w:t xml:space="preserve"> </w:t>
            </w:r>
            <w:r w:rsidRPr="00EA72A1">
              <w:t>рублей</w:t>
            </w:r>
          </w:p>
          <w:p w:rsidR="00F47E58" w:rsidRPr="00EA72A1" w:rsidRDefault="00F47E58" w:rsidP="00BE21DD">
            <w:r w:rsidRPr="00EA72A1">
              <w:t>Средства бюджета   сельских поселений 0,00 рублей</w:t>
            </w:r>
          </w:p>
          <w:p w:rsidR="00F47E58" w:rsidRPr="00EA72A1" w:rsidRDefault="00F47E58" w:rsidP="00BE21DD">
            <w:pPr>
              <w:rPr>
                <w:b/>
                <w:bCs/>
              </w:rPr>
            </w:pPr>
          </w:p>
          <w:p w:rsidR="00F47E58" w:rsidRPr="00EA72A1" w:rsidRDefault="00F47E58" w:rsidP="00BE21DD">
            <w:pPr>
              <w:rPr>
                <w:b/>
                <w:bCs/>
              </w:rPr>
            </w:pPr>
            <w:r w:rsidRPr="00EA72A1">
              <w:rPr>
                <w:b/>
                <w:bCs/>
              </w:rPr>
              <w:t xml:space="preserve">2024 год: </w:t>
            </w:r>
          </w:p>
          <w:p w:rsidR="00F47E58" w:rsidRPr="00EA72A1" w:rsidRDefault="00F47E58" w:rsidP="00BE21DD">
            <w:r w:rsidRPr="00EA72A1">
              <w:t xml:space="preserve">Всего    </w:t>
            </w:r>
            <w:r>
              <w:rPr>
                <w:b/>
              </w:rPr>
              <w:t>11 739 860,00</w:t>
            </w:r>
            <w:r w:rsidRPr="00EA72A1">
              <w:rPr>
                <w:b/>
              </w:rPr>
              <w:t xml:space="preserve"> рублей</w:t>
            </w:r>
            <w:r w:rsidRPr="00EA72A1">
              <w:t>, в том числе</w:t>
            </w:r>
          </w:p>
          <w:p w:rsidR="00F47E58" w:rsidRPr="00EA72A1" w:rsidRDefault="00F47E58" w:rsidP="00BE21DD">
            <w:r w:rsidRPr="00EA72A1">
              <w:t xml:space="preserve">Средства областного бюджета </w:t>
            </w:r>
            <w:r>
              <w:t>0,00</w:t>
            </w:r>
            <w:r w:rsidRPr="00EA72A1">
              <w:t xml:space="preserve"> рублей</w:t>
            </w:r>
          </w:p>
          <w:p w:rsidR="00F47E58" w:rsidRPr="00EA72A1" w:rsidRDefault="00F47E58" w:rsidP="00BE21DD">
            <w:r w:rsidRPr="00EA72A1">
              <w:t xml:space="preserve">Средства бюджета Пучежского муниципального района  </w:t>
            </w:r>
            <w:r w:rsidRPr="009C20A9">
              <w:t>11 739 860,00</w:t>
            </w:r>
            <w:r w:rsidRPr="00EA72A1">
              <w:rPr>
                <w:b/>
              </w:rPr>
              <w:t xml:space="preserve"> </w:t>
            </w:r>
            <w:r w:rsidRPr="00EA72A1">
              <w:t>руб.</w:t>
            </w:r>
          </w:p>
          <w:p w:rsidR="00F47E58" w:rsidRPr="00EA72A1" w:rsidRDefault="00F47E58" w:rsidP="00BE21DD">
            <w:r w:rsidRPr="00EA72A1">
              <w:t>Средства бюджета   сельских поселений 0,00  рублей</w:t>
            </w:r>
          </w:p>
          <w:p w:rsidR="00F47E58" w:rsidRPr="00EA72A1" w:rsidRDefault="00F47E58" w:rsidP="00BE21DD"/>
          <w:p w:rsidR="00F47E58" w:rsidRPr="00EA72A1" w:rsidRDefault="00F47E58" w:rsidP="00BE21DD">
            <w:pPr>
              <w:rPr>
                <w:b/>
                <w:bCs/>
              </w:rPr>
            </w:pPr>
            <w:r w:rsidRPr="00EA72A1">
              <w:rPr>
                <w:b/>
                <w:bCs/>
              </w:rPr>
              <w:t xml:space="preserve">2025 год: </w:t>
            </w:r>
          </w:p>
          <w:p w:rsidR="00F47E58" w:rsidRPr="00EA72A1" w:rsidRDefault="00F47E58" w:rsidP="00BE21DD">
            <w:r w:rsidRPr="00EA72A1">
              <w:t xml:space="preserve">Всего    </w:t>
            </w:r>
            <w:r>
              <w:rPr>
                <w:b/>
              </w:rPr>
              <w:t>14 093 905,85</w:t>
            </w:r>
            <w:r w:rsidRPr="00EA72A1">
              <w:rPr>
                <w:b/>
              </w:rPr>
              <w:t xml:space="preserve"> рублей</w:t>
            </w:r>
            <w:r w:rsidRPr="00EA72A1">
              <w:t>, в том числе</w:t>
            </w:r>
          </w:p>
          <w:p w:rsidR="00F47E58" w:rsidRPr="00EA72A1" w:rsidRDefault="00F47E58" w:rsidP="00BE21DD">
            <w:r w:rsidRPr="00EA72A1">
              <w:t xml:space="preserve">Средства областного бюджета </w:t>
            </w:r>
            <w:r>
              <w:t>0,00</w:t>
            </w:r>
            <w:r w:rsidRPr="00EA72A1">
              <w:t xml:space="preserve"> рублей</w:t>
            </w:r>
          </w:p>
          <w:p w:rsidR="00F47E58" w:rsidRPr="00EA72A1" w:rsidRDefault="00F47E58" w:rsidP="00BE21DD">
            <w:r w:rsidRPr="00EA72A1">
              <w:t xml:space="preserve">Средства бюджета Пучежского муниципального района  </w:t>
            </w:r>
            <w:r>
              <w:t>14 093 905,85</w:t>
            </w:r>
            <w:r w:rsidRPr="00EA72A1">
              <w:t xml:space="preserve"> рублей</w:t>
            </w:r>
          </w:p>
        </w:tc>
      </w:tr>
    </w:tbl>
    <w:p w:rsidR="00BE21DD" w:rsidRDefault="00785AD5" w:rsidP="00F4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6165FC">
        <w:rPr>
          <w:sz w:val="28"/>
          <w:szCs w:val="28"/>
        </w:rPr>
        <w:t>Абзац 6 раздела 2 муниципальной программы изложить в новой редакции:</w:t>
      </w:r>
    </w:p>
    <w:p w:rsidR="006165FC" w:rsidRPr="00C74E41" w:rsidRDefault="006165FC" w:rsidP="006165FC">
      <w:pPr>
        <w:ind w:firstLine="709"/>
        <w:jc w:val="both"/>
      </w:pPr>
      <w:r w:rsidRPr="00C74E41">
        <w:t>Так в период 2016-20</w:t>
      </w:r>
      <w:r>
        <w:t>22</w:t>
      </w:r>
      <w:r w:rsidRPr="00C74E41">
        <w:t xml:space="preserve"> </w:t>
      </w:r>
      <w:proofErr w:type="spellStart"/>
      <w:proofErr w:type="gramStart"/>
      <w:r w:rsidRPr="00C74E41">
        <w:t>гг</w:t>
      </w:r>
      <w:proofErr w:type="spellEnd"/>
      <w:proofErr w:type="gramEnd"/>
      <w:r w:rsidRPr="00C74E41">
        <w:t xml:space="preserve"> произведен ремонт дорог местного значения: </w:t>
      </w:r>
    </w:p>
    <w:p w:rsidR="006165FC" w:rsidRPr="00C74E41" w:rsidRDefault="006165FC" w:rsidP="006165FC">
      <w:pPr>
        <w:pStyle w:val="aa"/>
        <w:numPr>
          <w:ilvl w:val="0"/>
          <w:numId w:val="3"/>
        </w:numPr>
        <w:jc w:val="both"/>
      </w:pPr>
      <w:r w:rsidRPr="00C74E41">
        <w:t>«</w:t>
      </w:r>
      <w:proofErr w:type="gramStart"/>
      <w:r w:rsidRPr="00C74E41">
        <w:t>г</w:t>
      </w:r>
      <w:proofErr w:type="gramEnd"/>
      <w:r w:rsidRPr="00C74E41">
        <w:t xml:space="preserve">. Пучеж – д. </w:t>
      </w:r>
      <w:proofErr w:type="spellStart"/>
      <w:r w:rsidRPr="00C74E41">
        <w:t>Первуниха</w:t>
      </w:r>
      <w:proofErr w:type="spellEnd"/>
      <w:r w:rsidRPr="00C74E41">
        <w:t>» (2-й) этап</w:t>
      </w:r>
    </w:p>
    <w:p w:rsidR="006165FC" w:rsidRPr="00C74E41" w:rsidRDefault="006165FC" w:rsidP="006165FC">
      <w:pPr>
        <w:pStyle w:val="aa"/>
        <w:numPr>
          <w:ilvl w:val="0"/>
          <w:numId w:val="3"/>
        </w:numPr>
        <w:jc w:val="both"/>
      </w:pPr>
      <w:r w:rsidRPr="00C74E41">
        <w:t xml:space="preserve"> «подъезд к д. </w:t>
      </w:r>
      <w:proofErr w:type="spellStart"/>
      <w:r w:rsidRPr="00C74E41">
        <w:t>Стрелка-Подлесная</w:t>
      </w:r>
      <w:proofErr w:type="spellEnd"/>
      <w:r w:rsidRPr="00C74E41">
        <w:t>»</w:t>
      </w:r>
    </w:p>
    <w:p w:rsidR="006165FC" w:rsidRPr="00C74E41" w:rsidRDefault="006165FC" w:rsidP="006165FC">
      <w:pPr>
        <w:pStyle w:val="aa"/>
        <w:numPr>
          <w:ilvl w:val="0"/>
          <w:numId w:val="3"/>
        </w:numPr>
        <w:jc w:val="both"/>
      </w:pPr>
      <w:r w:rsidRPr="00C74E41">
        <w:t xml:space="preserve">«подъезд к д. </w:t>
      </w:r>
      <w:proofErr w:type="spellStart"/>
      <w:r w:rsidRPr="00C74E41">
        <w:t>Палашино</w:t>
      </w:r>
      <w:proofErr w:type="spellEnd"/>
      <w:r w:rsidRPr="00C74E41">
        <w:t>»</w:t>
      </w:r>
    </w:p>
    <w:p w:rsidR="006165FC" w:rsidRPr="00C74E41" w:rsidRDefault="006165FC" w:rsidP="006165FC">
      <w:pPr>
        <w:pStyle w:val="aa"/>
        <w:numPr>
          <w:ilvl w:val="0"/>
          <w:numId w:val="3"/>
        </w:numPr>
        <w:jc w:val="both"/>
      </w:pPr>
      <w:r w:rsidRPr="00C74E41">
        <w:t>«подъезд к д. Мехово»</w:t>
      </w:r>
    </w:p>
    <w:p w:rsidR="006165FC" w:rsidRPr="00C74E41" w:rsidRDefault="006165FC" w:rsidP="006165FC">
      <w:pPr>
        <w:pStyle w:val="aa"/>
        <w:numPr>
          <w:ilvl w:val="0"/>
          <w:numId w:val="3"/>
        </w:numPr>
        <w:jc w:val="both"/>
      </w:pPr>
      <w:r w:rsidRPr="00C74E41">
        <w:t>«с</w:t>
      </w:r>
      <w:proofErr w:type="gramStart"/>
      <w:r w:rsidRPr="00C74E41">
        <w:t>.З</w:t>
      </w:r>
      <w:proofErr w:type="gramEnd"/>
      <w:r w:rsidRPr="00C74E41">
        <w:t>арайское ул. Полевая», «с. Зарайское – д. Верещагино», «д.Затеиха ул.Лесная», «д.Затеиха ул.Заречная», «с.Илья-Высоково ул.Заводская»,  «</w:t>
      </w:r>
      <w:proofErr w:type="spellStart"/>
      <w:r w:rsidRPr="00C74E41">
        <w:t>с.Сеготь</w:t>
      </w:r>
      <w:proofErr w:type="spellEnd"/>
      <w:r w:rsidRPr="00C74E41">
        <w:t xml:space="preserve"> ул.Садовая», «с. Сеготь, ул. Советская», «д. Дубново, ул. Школьная», «д. Дубново, ул. Молодежная»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д. Летнево ул. Садовая. Ул. Полевая; 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>с. Сеготь ул. Восточная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д. </w:t>
      </w:r>
      <w:proofErr w:type="spellStart"/>
      <w:r w:rsidRPr="00C74E41">
        <w:t>Привалово-д</w:t>
      </w:r>
      <w:proofErr w:type="spellEnd"/>
      <w:r w:rsidRPr="00C74E41">
        <w:t xml:space="preserve">. </w:t>
      </w:r>
      <w:proofErr w:type="spellStart"/>
      <w:r w:rsidRPr="00C74E41">
        <w:t>Двойничиха</w:t>
      </w:r>
      <w:proofErr w:type="spellEnd"/>
      <w:r w:rsidRPr="00C74E41">
        <w:t>;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с. </w:t>
      </w:r>
      <w:proofErr w:type="spellStart"/>
      <w:r w:rsidRPr="00C74E41">
        <w:t>Кандаурово</w:t>
      </w:r>
      <w:proofErr w:type="spellEnd"/>
      <w:r w:rsidRPr="00C74E41">
        <w:t xml:space="preserve"> ул. Школьная;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>с. Мортки ул. Мира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с. Илья Высоково ул. </w:t>
      </w:r>
      <w:proofErr w:type="gramStart"/>
      <w:r w:rsidRPr="00C74E41">
        <w:t>Заводская</w:t>
      </w:r>
      <w:proofErr w:type="gramEnd"/>
      <w:r w:rsidRPr="00C74E41">
        <w:t>, ул. Советская,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>Д. Дубново ул. Молодежная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>Д. Затеиха ул. Клубная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С. </w:t>
      </w:r>
      <w:proofErr w:type="gramStart"/>
      <w:r w:rsidRPr="00C74E41">
        <w:t>Зарайское</w:t>
      </w:r>
      <w:proofErr w:type="gramEnd"/>
      <w:r w:rsidRPr="00C74E41">
        <w:t xml:space="preserve"> ул. Квартал Новый,</w:t>
      </w:r>
    </w:p>
    <w:p w:rsidR="006165FC" w:rsidRPr="00C74E41" w:rsidRDefault="006165FC" w:rsidP="006165FC">
      <w:pPr>
        <w:pStyle w:val="aa"/>
        <w:numPr>
          <w:ilvl w:val="0"/>
          <w:numId w:val="3"/>
        </w:numPr>
        <w:jc w:val="both"/>
      </w:pPr>
      <w:r w:rsidRPr="00C74E41">
        <w:t xml:space="preserve">Д </w:t>
      </w:r>
      <w:proofErr w:type="spellStart"/>
      <w:r w:rsidRPr="00C74E41">
        <w:t>Умеково-трубопереезд</w:t>
      </w:r>
      <w:proofErr w:type="spellEnd"/>
      <w:r w:rsidRPr="00C74E41">
        <w:t xml:space="preserve">; Д. </w:t>
      </w:r>
      <w:proofErr w:type="spellStart"/>
      <w:r w:rsidRPr="00C74E41">
        <w:t>Сорвачево</w:t>
      </w:r>
      <w:proofErr w:type="spellEnd"/>
      <w:r w:rsidRPr="00C74E41">
        <w:t xml:space="preserve">, Сапожки, </w:t>
      </w:r>
      <w:proofErr w:type="gramStart"/>
      <w:r w:rsidRPr="00C74E41">
        <w:t>Мельничное</w:t>
      </w:r>
      <w:proofErr w:type="gramEnd"/>
      <w:r w:rsidRPr="00C74E41">
        <w:t xml:space="preserve">, </w:t>
      </w:r>
      <w:proofErr w:type="spellStart"/>
      <w:r w:rsidRPr="00C74E41">
        <w:t>Попереково</w:t>
      </w:r>
      <w:proofErr w:type="spellEnd"/>
      <w:r w:rsidRPr="00C74E41">
        <w:t xml:space="preserve">, </w:t>
      </w:r>
      <w:proofErr w:type="spellStart"/>
      <w:r w:rsidRPr="00C74E41">
        <w:t>Смагино</w:t>
      </w:r>
      <w:proofErr w:type="spellEnd"/>
      <w:r w:rsidRPr="00C74E41">
        <w:t xml:space="preserve">, </w:t>
      </w:r>
      <w:proofErr w:type="spellStart"/>
      <w:r w:rsidRPr="00C74E41">
        <w:t>Кораблево</w:t>
      </w:r>
      <w:proofErr w:type="spellEnd"/>
      <w:r w:rsidRPr="00C74E41">
        <w:t xml:space="preserve"> (</w:t>
      </w:r>
      <w:proofErr w:type="spellStart"/>
      <w:r w:rsidRPr="00C74E41">
        <w:t>грейдирование</w:t>
      </w:r>
      <w:proofErr w:type="spellEnd"/>
      <w:r w:rsidRPr="00C74E41">
        <w:t xml:space="preserve">), 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Д. Стрелка </w:t>
      </w:r>
      <w:proofErr w:type="spellStart"/>
      <w:r w:rsidRPr="00C74E41">
        <w:t>Подлесная</w:t>
      </w:r>
      <w:proofErr w:type="spellEnd"/>
      <w:r w:rsidRPr="00C74E41">
        <w:t xml:space="preserve"> (</w:t>
      </w:r>
      <w:proofErr w:type="spellStart"/>
      <w:r w:rsidRPr="00C74E41">
        <w:t>трубопереезд</w:t>
      </w:r>
      <w:proofErr w:type="spellEnd"/>
      <w:r w:rsidRPr="00C74E41">
        <w:t xml:space="preserve">), Д. </w:t>
      </w:r>
      <w:proofErr w:type="spellStart"/>
      <w:r w:rsidRPr="00C74E41">
        <w:t>Протасиха</w:t>
      </w:r>
      <w:proofErr w:type="spellEnd"/>
      <w:r w:rsidRPr="00C74E41">
        <w:t xml:space="preserve"> (</w:t>
      </w:r>
      <w:proofErr w:type="spellStart"/>
      <w:r w:rsidRPr="00C74E41">
        <w:t>трубопереезд</w:t>
      </w:r>
      <w:proofErr w:type="spellEnd"/>
      <w:r w:rsidRPr="00C74E41">
        <w:t>)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 ул. </w:t>
      </w:r>
      <w:proofErr w:type="gramStart"/>
      <w:r w:rsidRPr="00C74E41">
        <w:t>Школьная</w:t>
      </w:r>
      <w:proofErr w:type="gramEnd"/>
      <w:r w:rsidRPr="00C74E41">
        <w:t xml:space="preserve"> д. Дубново Пучежского муниципального района,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 xml:space="preserve">ул. </w:t>
      </w:r>
      <w:proofErr w:type="gramStart"/>
      <w:r w:rsidRPr="00C74E41">
        <w:t>Лесная</w:t>
      </w:r>
      <w:proofErr w:type="gramEnd"/>
      <w:r w:rsidRPr="00C74E41">
        <w:t xml:space="preserve"> с. Мортки Пучежского муниципального района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lastRenderedPageBreak/>
        <w:t xml:space="preserve"> ул. </w:t>
      </w:r>
      <w:proofErr w:type="gramStart"/>
      <w:r w:rsidRPr="00C74E41">
        <w:t>Полевая</w:t>
      </w:r>
      <w:proofErr w:type="gramEnd"/>
      <w:r w:rsidRPr="00C74E41">
        <w:t xml:space="preserve"> д. Дубново Пучежского муниципального района</w:t>
      </w:r>
    </w:p>
    <w:p w:rsidR="006165FC" w:rsidRPr="00C74E41" w:rsidRDefault="006165FC" w:rsidP="006165FC">
      <w:pPr>
        <w:pStyle w:val="aa"/>
        <w:numPr>
          <w:ilvl w:val="0"/>
          <w:numId w:val="3"/>
        </w:numPr>
      </w:pPr>
      <w:r w:rsidRPr="00C74E41">
        <w:t>«Подъе</w:t>
      </w:r>
      <w:proofErr w:type="gramStart"/>
      <w:r w:rsidRPr="00C74E41">
        <w:t>зд к кл</w:t>
      </w:r>
      <w:proofErr w:type="gramEnd"/>
      <w:r w:rsidRPr="00C74E41">
        <w:t>адбищу с. Зарайское и дороги «</w:t>
      </w:r>
      <w:proofErr w:type="spellStart"/>
      <w:r w:rsidRPr="00C74E41">
        <w:t>Петрово-Севрюгино</w:t>
      </w:r>
      <w:proofErr w:type="spellEnd"/>
      <w:r w:rsidRPr="00C74E41">
        <w:t>»</w:t>
      </w:r>
    </w:p>
    <w:p w:rsidR="006165FC" w:rsidRDefault="006165FC" w:rsidP="006165FC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«Подъезд к </w:t>
      </w:r>
      <w:proofErr w:type="spellStart"/>
      <w:r>
        <w:t>д</w:t>
      </w:r>
      <w:proofErr w:type="gramStart"/>
      <w:r>
        <w:t>.К</w:t>
      </w:r>
      <w:proofErr w:type="gramEnd"/>
      <w:r>
        <w:t>ораваево</w:t>
      </w:r>
      <w:proofErr w:type="spellEnd"/>
      <w:r>
        <w:t>»</w:t>
      </w:r>
    </w:p>
    <w:p w:rsidR="006165FC" w:rsidRDefault="006165FC" w:rsidP="006165FC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На 2023 год запланировано проведение ремонта дорог местного значения:</w:t>
      </w:r>
    </w:p>
    <w:p w:rsidR="006165FC" w:rsidRDefault="006165FC" w:rsidP="006165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5647">
        <w:t>д. Дубново, ул. Советская</w:t>
      </w:r>
    </w:p>
    <w:p w:rsidR="006165FC" w:rsidRDefault="006165FC" w:rsidP="006165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Красных Зорь</w:t>
      </w:r>
    </w:p>
    <w:p w:rsidR="006165FC" w:rsidRDefault="006165FC" w:rsidP="006165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Лесная</w:t>
      </w:r>
    </w:p>
    <w:p w:rsidR="006165FC" w:rsidRDefault="006165FC" w:rsidP="006165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Нагорная</w:t>
      </w:r>
    </w:p>
    <w:p w:rsidR="006165FC" w:rsidRDefault="006165FC" w:rsidP="006165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Ивановская</w:t>
      </w:r>
    </w:p>
    <w:p w:rsidR="006165FC" w:rsidRDefault="006165FC" w:rsidP="006165FC">
      <w:pPr>
        <w:pStyle w:val="a4"/>
        <w:shd w:val="clear" w:color="auto" w:fill="FFFFFF"/>
        <w:spacing w:before="0" w:beforeAutospacing="0" w:after="0" w:afterAutospacing="0"/>
        <w:ind w:left="709"/>
        <w:jc w:val="both"/>
      </w:pPr>
      <w:r>
        <w:t xml:space="preserve">А так же </w:t>
      </w:r>
      <w:r w:rsidRPr="00C45647">
        <w:t>выполнение работ по содержанию</w:t>
      </w:r>
      <w:r>
        <w:t xml:space="preserve"> дорог местного значения:</w:t>
      </w:r>
    </w:p>
    <w:p w:rsidR="006165FC" w:rsidRDefault="006165FC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Сеготь – </w:t>
      </w:r>
      <w:proofErr w:type="spellStart"/>
      <w:r w:rsidRPr="00C45647">
        <w:t>Круглово</w:t>
      </w:r>
      <w:proofErr w:type="spellEnd"/>
      <w:r w:rsidRPr="00C45647">
        <w:t xml:space="preserve"> (до </w:t>
      </w:r>
      <w:proofErr w:type="spellStart"/>
      <w:r w:rsidRPr="00C45647">
        <w:t>Осихи</w:t>
      </w:r>
      <w:proofErr w:type="spellEnd"/>
      <w:r w:rsidRPr="00C45647">
        <w:t>)</w:t>
      </w:r>
    </w:p>
    <w:p w:rsidR="006165FC" w:rsidRDefault="006165FC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</w:t>
      </w:r>
      <w:proofErr w:type="spellStart"/>
      <w:r w:rsidRPr="00C45647">
        <w:t>Марищи</w:t>
      </w:r>
      <w:proofErr w:type="spellEnd"/>
      <w:r w:rsidRPr="00C45647">
        <w:t xml:space="preserve">, ул. Старая </w:t>
      </w:r>
      <w:proofErr w:type="spellStart"/>
      <w:r w:rsidRPr="00C45647">
        <w:t>Марищинская</w:t>
      </w:r>
      <w:proofErr w:type="spellEnd"/>
    </w:p>
    <w:p w:rsidR="006165FC" w:rsidRDefault="006165FC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д. Летнево, ул. Школьная</w:t>
      </w:r>
    </w:p>
    <w:p w:rsidR="006165FC" w:rsidRDefault="006165FC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д. Летнево, ул. Полевая</w:t>
      </w:r>
    </w:p>
    <w:p w:rsidR="006165FC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с. Сеготь, ул. Привольная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подъезд к д. </w:t>
      </w:r>
      <w:proofErr w:type="spellStart"/>
      <w:r w:rsidRPr="00C45647">
        <w:t>Душино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</w:t>
      </w:r>
      <w:proofErr w:type="spellStart"/>
      <w:r w:rsidRPr="00C45647">
        <w:t>Дроздиха</w:t>
      </w:r>
      <w:proofErr w:type="spellEnd"/>
      <w:r w:rsidRPr="00C45647">
        <w:t xml:space="preserve"> ул. Садовая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с. Зарайское, ул. Комсомольская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с. Зарайское, ул. Советская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Новая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Южная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Затеиха, пер. </w:t>
      </w:r>
      <w:proofErr w:type="spellStart"/>
      <w:r w:rsidRPr="00C45647">
        <w:t>Лухский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д. Затеиха, ул. Заречная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подъезд к д. Дмитриево Большое – д. </w:t>
      </w:r>
      <w:proofErr w:type="spellStart"/>
      <w:r w:rsidRPr="00C45647">
        <w:t>Елино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подъезд к д. Стрелка </w:t>
      </w:r>
      <w:proofErr w:type="spellStart"/>
      <w:r w:rsidRPr="00C45647">
        <w:t>Подлесная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с. Мортки – д. </w:t>
      </w:r>
      <w:proofErr w:type="spellStart"/>
      <w:r w:rsidRPr="00C45647">
        <w:t>Оржаники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Дмитриево Большое, ул. </w:t>
      </w:r>
      <w:proofErr w:type="gramStart"/>
      <w:r w:rsidRPr="00C45647">
        <w:t>Центральная</w:t>
      </w:r>
      <w:proofErr w:type="gram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Стрелка </w:t>
      </w:r>
      <w:proofErr w:type="spellStart"/>
      <w:r w:rsidRPr="00C45647">
        <w:t>Подлесная</w:t>
      </w:r>
      <w:proofErr w:type="spellEnd"/>
      <w:r w:rsidRPr="00C45647">
        <w:t xml:space="preserve"> (правая часть)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с. </w:t>
      </w:r>
      <w:proofErr w:type="spellStart"/>
      <w:r w:rsidRPr="00C45647">
        <w:t>Кандаурово</w:t>
      </w:r>
      <w:proofErr w:type="spellEnd"/>
      <w:r w:rsidRPr="00C45647">
        <w:t>, ул. Молодежная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</w:t>
      </w:r>
      <w:proofErr w:type="spellStart"/>
      <w:r w:rsidRPr="00C45647">
        <w:t>Борисенки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д. Крупино</w:t>
      </w:r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 xml:space="preserve">д. </w:t>
      </w:r>
      <w:proofErr w:type="spellStart"/>
      <w:r w:rsidRPr="00C45647">
        <w:t>Льгово</w:t>
      </w:r>
      <w:proofErr w:type="spellEnd"/>
    </w:p>
    <w:p w:rsidR="008365D1" w:rsidRDefault="008365D1" w:rsidP="006165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5647">
        <w:t>подъезд к д. Пустынь</w:t>
      </w:r>
    </w:p>
    <w:p w:rsidR="006165FC" w:rsidRDefault="006165FC" w:rsidP="00F47E5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F47E58" w:rsidRDefault="00F47E58" w:rsidP="00F4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5AD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E21DD">
        <w:rPr>
          <w:sz w:val="28"/>
          <w:szCs w:val="28"/>
        </w:rPr>
        <w:t>Таблицу «</w:t>
      </w:r>
      <w:r w:rsidRPr="00BE21DD">
        <w:rPr>
          <w:bCs/>
          <w:sz w:val="28"/>
          <w:szCs w:val="28"/>
        </w:rPr>
        <w:t xml:space="preserve">Задачи (основные мероприятия), мероприятия и ресурсное обеспечение муниципальной программы» раздела 3 программы </w:t>
      </w:r>
      <w:r w:rsidR="00BE21DD" w:rsidRPr="00BE21DD">
        <w:rPr>
          <w:bCs/>
          <w:sz w:val="28"/>
          <w:szCs w:val="28"/>
        </w:rPr>
        <w:t>изложить в новой редакции</w:t>
      </w:r>
      <w:r w:rsidR="00BE21DD">
        <w:rPr>
          <w:bCs/>
          <w:sz w:val="28"/>
          <w:szCs w:val="28"/>
        </w:rPr>
        <w:t>:</w:t>
      </w:r>
    </w:p>
    <w:p w:rsidR="00F47E58" w:rsidRDefault="00F47E58" w:rsidP="00F4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1DD" w:rsidRDefault="00BE21DD" w:rsidP="00BE21DD">
      <w:pPr>
        <w:jc w:val="center"/>
        <w:rPr>
          <w:b/>
          <w:bCs/>
          <w:sz w:val="20"/>
          <w:szCs w:val="20"/>
        </w:rPr>
        <w:sectPr w:rsidR="00BE21DD" w:rsidSect="00965D01">
          <w:pgSz w:w="11906" w:h="16838"/>
          <w:pgMar w:top="539" w:right="851" w:bottom="720" w:left="1418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0A0"/>
      </w:tblPr>
      <w:tblGrid>
        <w:gridCol w:w="576"/>
        <w:gridCol w:w="3834"/>
        <w:gridCol w:w="1559"/>
        <w:gridCol w:w="1984"/>
        <w:gridCol w:w="1560"/>
        <w:gridCol w:w="1417"/>
        <w:gridCol w:w="1559"/>
        <w:gridCol w:w="1418"/>
        <w:gridCol w:w="1559"/>
      </w:tblGrid>
      <w:tr w:rsidR="00F47E58" w:rsidRPr="00EA72A1" w:rsidTr="00BE21DD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EA72A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A72A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A72A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E58" w:rsidRPr="00EA72A1" w:rsidRDefault="00F47E58" w:rsidP="00BE21DD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E58" w:rsidRPr="00EA72A1" w:rsidRDefault="00F47E58" w:rsidP="00BE21DD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E58" w:rsidRPr="00EA72A1" w:rsidRDefault="00F47E58" w:rsidP="00BE21DD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E58" w:rsidRPr="00EA72A1" w:rsidRDefault="00F47E58" w:rsidP="00BE21DD">
            <w:pPr>
              <w:ind w:right="-108" w:firstLine="34"/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BE21DD" w:rsidRPr="00EA72A1" w:rsidTr="00BE21DD">
        <w:trPr>
          <w:trHeight w:val="40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D" w:rsidRPr="00EA72A1" w:rsidRDefault="00BE21DD" w:rsidP="00BE21DD">
            <w:pPr>
              <w:jc w:val="right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 xml:space="preserve"> Программа</w:t>
            </w:r>
            <w:proofErr w:type="gramStart"/>
            <w:r w:rsidRPr="00EA72A1">
              <w:rPr>
                <w:sz w:val="20"/>
                <w:szCs w:val="20"/>
              </w:rPr>
              <w:t xml:space="preserve"> ,</w:t>
            </w:r>
            <w:proofErr w:type="gramEnd"/>
            <w:r w:rsidRPr="00EA72A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22 007 536,51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25 492 235,27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BE21DD" w:rsidRDefault="00BE21DD" w:rsidP="00BE21DD">
            <w:pPr>
              <w:jc w:val="center"/>
              <w:rPr>
                <w:sz w:val="20"/>
                <w:szCs w:val="20"/>
              </w:rPr>
            </w:pPr>
            <w:r w:rsidRPr="00BE21DD">
              <w:rPr>
                <w:sz w:val="20"/>
                <w:szCs w:val="20"/>
              </w:rPr>
              <w:t>23 942 063,18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11 739 860,00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14 093 905,85</w:t>
            </w:r>
          </w:p>
        </w:tc>
      </w:tr>
      <w:tr w:rsidR="00BE21DD" w:rsidRPr="00EA72A1" w:rsidTr="00BE21DD">
        <w:trPr>
          <w:trHeight w:val="37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D" w:rsidRPr="00EA72A1" w:rsidRDefault="00BE21DD" w:rsidP="00BE21DD">
            <w:pPr>
              <w:jc w:val="right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22 007 536,51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25 492 235,27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BE21DD" w:rsidRDefault="00BE21DD" w:rsidP="00BE21DD">
            <w:pPr>
              <w:jc w:val="center"/>
              <w:rPr>
                <w:sz w:val="20"/>
                <w:szCs w:val="20"/>
              </w:rPr>
            </w:pPr>
            <w:r w:rsidRPr="00BE21DD">
              <w:rPr>
                <w:sz w:val="20"/>
                <w:szCs w:val="20"/>
              </w:rPr>
              <w:t>23 942 063,18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11 739 860,00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14 093 905,85</w:t>
            </w:r>
          </w:p>
        </w:tc>
      </w:tr>
      <w:tr w:rsidR="00BE21DD" w:rsidRPr="00EA72A1" w:rsidTr="00BE21DD">
        <w:trPr>
          <w:trHeight w:val="37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D" w:rsidRPr="00EA72A1" w:rsidRDefault="00BE21DD" w:rsidP="00BE21DD">
            <w:pPr>
              <w:jc w:val="right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- бюджет Пучежского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16 235 942,11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19 368 475,78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BE21DD" w:rsidRDefault="00BE21DD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11 739 860,00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21DD" w:rsidRPr="00EA72A1" w:rsidRDefault="00BE21DD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14 093 905,85</w:t>
            </w:r>
          </w:p>
        </w:tc>
      </w:tr>
      <w:tr w:rsidR="00F47E58" w:rsidRPr="00EA72A1" w:rsidTr="00BE21DD">
        <w:trPr>
          <w:trHeight w:val="37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8" w:rsidRPr="00EA72A1" w:rsidRDefault="00F47E58" w:rsidP="00BE21DD">
            <w:pPr>
              <w:jc w:val="right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5 771 594,40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6 123 759,49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12 202 203,18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</w:tr>
      <w:tr w:rsidR="00F47E58" w:rsidRPr="00EA72A1" w:rsidTr="00BE21DD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1.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Основное мероприятие 1  «Приведение автомобильных дорог общего пользования  местного значения в состояние, отвечающее требованиям и нормам»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2 025 128,87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785AD5" w:rsidP="007158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587E">
              <w:rPr>
                <w:b/>
                <w:bCs/>
                <w:sz w:val="20"/>
                <w:szCs w:val="20"/>
              </w:rPr>
              <w:t> 113 045,98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ind w:right="-108"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1 931 972,00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391 532,85</w:t>
            </w:r>
          </w:p>
        </w:tc>
      </w:tr>
      <w:tr w:rsidR="00785AD5" w:rsidRPr="00EA72A1" w:rsidTr="00D311D0">
        <w:trPr>
          <w:trHeight w:val="92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AD5" w:rsidRPr="00EA72A1" w:rsidRDefault="00785AD5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11.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5AD5" w:rsidRPr="00EA72A1" w:rsidRDefault="00785AD5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 xml:space="preserve">Мероприятие 2 </w:t>
            </w:r>
            <w:r w:rsidRPr="00EA72A1">
              <w:rPr>
                <w:sz w:val="20"/>
                <w:szCs w:val="20"/>
              </w:rPr>
              <w:t>"Капитальный ремонт, ремонт автомобильных дорог общего пользования местного значения"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1 933 599,26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141 164,76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391 532,85</w:t>
            </w:r>
          </w:p>
        </w:tc>
      </w:tr>
      <w:tr w:rsidR="00785AD5" w:rsidRPr="00EA72A1" w:rsidTr="00D311D0">
        <w:trPr>
          <w:trHeight w:val="92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5" w:rsidRPr="00EA72A1" w:rsidRDefault="00785AD5" w:rsidP="00BE21D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5" w:rsidRPr="00EA72A1" w:rsidRDefault="00785AD5" w:rsidP="00BE2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областной бюджет</w:t>
            </w:r>
            <w:r w:rsidR="0071587E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Default="00785AD5" w:rsidP="00BE21DD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2 682 130,44</w:t>
            </w:r>
            <w:r w:rsidR="0071587E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5AD5" w:rsidRPr="00EA72A1" w:rsidRDefault="00785AD5" w:rsidP="00BE21DD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7E58" w:rsidRPr="00EA72A1" w:rsidTr="00BE21DD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12.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Мероприятие 3 "</w:t>
            </w:r>
            <w:r w:rsidRPr="00EA72A1">
              <w:rPr>
                <w:sz w:val="20"/>
                <w:szCs w:val="20"/>
              </w:rPr>
              <w:t>Изготовление проектной документации на капитальный ремонт, ремонт дорог местного значения, проведение строительного контроля при осуществлении строительства, реконструкции и капитального ремонта дорог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91 529,61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A72A1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7158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587E">
              <w:rPr>
                <w:sz w:val="20"/>
                <w:szCs w:val="20"/>
              </w:rPr>
              <w:t> 289 750,78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1 931 972,00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</w:tr>
      <w:tr w:rsidR="00F47E58" w:rsidRPr="00EA72A1" w:rsidTr="00BE21DD">
        <w:trPr>
          <w:trHeight w:val="24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13.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Мероприятие 4</w:t>
            </w:r>
            <w:r w:rsidRPr="00EA72A1">
              <w:rPr>
                <w:sz w:val="20"/>
                <w:szCs w:val="20"/>
              </w:rPr>
              <w:t xml:space="preserve">  «Иные межбюджетные трансферты, предоставляемые бюджетам сельских поселений Пучежского муниципального района на осуществление полномочий в области дорожной деятельности в отношении автомобильных дорог местного значения вне границ населенных пунктов и в границах населенных пунктов поселения в части содержания автомобильных дорог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</w:tr>
      <w:tr w:rsidR="00F47E58" w:rsidRPr="00EA72A1" w:rsidTr="00BE21DD">
        <w:trPr>
          <w:trHeight w:val="235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99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Основное мероприятие 2 "Содержание автомобильных дорог общего пользования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13 2</w:t>
            </w:r>
            <w:r>
              <w:rPr>
                <w:b/>
                <w:bCs/>
                <w:sz w:val="20"/>
                <w:szCs w:val="20"/>
              </w:rPr>
              <w:t>32 407,64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16 292 235,27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785AD5" w:rsidP="00BE21DD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17 749 017,20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7 727 888,00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5 302 373,00</w:t>
            </w:r>
          </w:p>
        </w:tc>
      </w:tr>
      <w:tr w:rsidR="00F47E58" w:rsidRPr="00EA72A1" w:rsidTr="00BE21DD">
        <w:trPr>
          <w:trHeight w:val="7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21</w:t>
            </w:r>
          </w:p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Мероприятие 1 "</w:t>
            </w:r>
            <w:r w:rsidRPr="00EA72A1">
              <w:rPr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303 768,13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ind w:firstLine="33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322 303,1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7A1AC8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501 056,46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</w:tr>
      <w:tr w:rsidR="00F47E58" w:rsidRPr="00EA72A1" w:rsidTr="00BE21DD">
        <w:trPr>
          <w:trHeight w:val="18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областной бюджет</w:t>
            </w:r>
            <w:r w:rsidR="0071587E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5 771 594,40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ind w:firstLine="33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6 123 759,49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58" w:rsidRPr="00EA72A1" w:rsidRDefault="007A1AC8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9 520 072,74</w:t>
            </w:r>
            <w:r w:rsidR="0071587E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</w:tr>
      <w:tr w:rsidR="00F47E58" w:rsidRPr="00EA72A1" w:rsidTr="00BE21DD">
        <w:trPr>
          <w:trHeight w:val="11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58" w:rsidRPr="00FE3391" w:rsidRDefault="00F47E58" w:rsidP="00BE21DD">
            <w:pPr>
              <w:rPr>
                <w:bCs/>
                <w:sz w:val="20"/>
                <w:szCs w:val="20"/>
              </w:rPr>
            </w:pPr>
            <w:r w:rsidRPr="00FE3391">
              <w:rPr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  <w:p w:rsidR="00F47E58" w:rsidRDefault="00F47E58" w:rsidP="00BE21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10 829,11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2 380 180,65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7A1AC8" w:rsidP="007A1AC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right"/>
              <w:rPr>
                <w:sz w:val="20"/>
                <w:szCs w:val="20"/>
              </w:rPr>
            </w:pPr>
          </w:p>
        </w:tc>
      </w:tr>
      <w:tr w:rsidR="00F47E58" w:rsidRPr="00EA72A1" w:rsidTr="00BE21DD">
        <w:trPr>
          <w:trHeight w:val="31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t>32.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 xml:space="preserve">Мероприятие 3 </w:t>
            </w:r>
            <w:r w:rsidRPr="00EA72A1">
              <w:rPr>
                <w:sz w:val="28"/>
                <w:szCs w:val="28"/>
              </w:rPr>
              <w:t xml:space="preserve"> </w:t>
            </w:r>
            <w:r w:rsidRPr="00EA72A1">
              <w:rPr>
                <w:sz w:val="20"/>
                <w:szCs w:val="20"/>
              </w:rPr>
              <w:t>«Иные межбюджетные трансферты, предоставляемые бюджетам сельских поселений Пучежского муниципального района на осуществление полномочий в области дорожной деятельности в отношении автомобильных дорог местного значения вне границ населенных пунктов и в границах населенных пунктов поселения в части содержания автомобильных дорог местного значения»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 xml:space="preserve">Управление строительства и архитектуры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7 146 216,0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7 465 992,0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7 727 888,0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7 727 888,0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5 302 373,00</w:t>
            </w:r>
          </w:p>
        </w:tc>
      </w:tr>
      <w:tr w:rsidR="00F47E58" w:rsidRPr="00EA72A1" w:rsidTr="00BE21DD">
        <w:trPr>
          <w:trHeight w:val="1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F47E58" w:rsidRPr="00EA72A1" w:rsidRDefault="00F47E58" w:rsidP="00BE21DD">
            <w:pPr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Основное мероприятие 3 "Иные мероприятия, связанные с осуществлением дорожной деятельностью"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EA72A1">
              <w:rPr>
                <w:rFonts w:cs="Arial CYR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3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0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0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0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0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>,00</w:t>
            </w:r>
          </w:p>
        </w:tc>
      </w:tr>
      <w:tr w:rsidR="00F47E58" w:rsidRPr="00EA72A1" w:rsidTr="00BE21DD">
        <w:trPr>
          <w:trHeight w:val="1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E58" w:rsidRPr="00EA72A1" w:rsidRDefault="00F47E58" w:rsidP="00BE21DD">
            <w:pPr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Мероприятие</w:t>
            </w:r>
            <w:r w:rsidRPr="00EA72A1">
              <w:rPr>
                <w:b/>
                <w:bCs/>
                <w:sz w:val="20"/>
                <w:szCs w:val="20"/>
              </w:rPr>
              <w:t xml:space="preserve"> 1 </w:t>
            </w:r>
            <w:r w:rsidRPr="00EA72A1">
              <w:rPr>
                <w:sz w:val="20"/>
                <w:szCs w:val="20"/>
              </w:rPr>
              <w:t>"Оформление права собственности на дороги местного значения Пучежского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 xml:space="preserve">Управление строительства и архитектуры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</w:t>
            </w:r>
            <w:r w:rsidRPr="00EA72A1">
              <w:rPr>
                <w:rFonts w:cs="Arial CYR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</w:t>
            </w:r>
            <w:r w:rsidRPr="00EA72A1">
              <w:rPr>
                <w:rFonts w:cs="Arial CYR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</w:t>
            </w:r>
            <w:r w:rsidRPr="00EA72A1">
              <w:rPr>
                <w:rFonts w:cs="Arial CYR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</w:t>
            </w:r>
            <w:r w:rsidRPr="00EA72A1">
              <w:rPr>
                <w:rFonts w:cs="Arial CYR"/>
                <w:sz w:val="20"/>
                <w:szCs w:val="20"/>
              </w:rPr>
              <w:t>,00</w:t>
            </w:r>
          </w:p>
        </w:tc>
      </w:tr>
      <w:tr w:rsidR="00F47E58" w:rsidRPr="00EA72A1" w:rsidTr="00BE21DD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F47E58" w:rsidRPr="00EA72A1" w:rsidRDefault="00F47E58" w:rsidP="00BE21DD">
            <w:pPr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F47E58" w:rsidRPr="00EA72A1" w:rsidRDefault="00F47E58" w:rsidP="00BE21D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 xml:space="preserve">Основное мероприятие 4 «Обеспечение населения пассажирскими перевозками регулярного сообщения автомобильным транспортом на </w:t>
            </w:r>
            <w:proofErr w:type="spellStart"/>
            <w:r w:rsidRPr="00EA72A1">
              <w:rPr>
                <w:b/>
                <w:bCs/>
                <w:sz w:val="20"/>
                <w:szCs w:val="20"/>
              </w:rPr>
              <w:t>внутримуниципальных</w:t>
            </w:r>
            <w:proofErr w:type="spellEnd"/>
            <w:r w:rsidRPr="00EA72A1">
              <w:rPr>
                <w:b/>
                <w:bCs/>
                <w:sz w:val="20"/>
                <w:szCs w:val="20"/>
              </w:rPr>
              <w:t xml:space="preserve"> маршрутах»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6 7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9 2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>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2 080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2 080</w:t>
            </w:r>
            <w:r w:rsidRPr="00EA72A1">
              <w:rPr>
                <w:rFonts w:cs="Arial CYR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EA72A1">
              <w:rPr>
                <w:rFonts w:cs="Arial CYR"/>
                <w:b/>
                <w:bCs/>
                <w:sz w:val="20"/>
                <w:szCs w:val="20"/>
              </w:rPr>
              <w:t>8 400 000,00</w:t>
            </w:r>
          </w:p>
        </w:tc>
      </w:tr>
      <w:tr w:rsidR="00F47E58" w:rsidRPr="00EA72A1" w:rsidTr="00BE21DD">
        <w:trPr>
          <w:trHeight w:val="1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E58" w:rsidRPr="00EA72A1" w:rsidRDefault="00F47E58" w:rsidP="00BE21DD">
            <w:pPr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lastRenderedPageBreak/>
              <w:t>11 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b/>
                <w:bCs/>
                <w:sz w:val="20"/>
                <w:szCs w:val="20"/>
              </w:rPr>
            </w:pPr>
            <w:r w:rsidRPr="00EA72A1">
              <w:rPr>
                <w:b/>
                <w:bCs/>
                <w:sz w:val="20"/>
                <w:szCs w:val="20"/>
              </w:rPr>
              <w:t>Мероприятие 1</w:t>
            </w:r>
            <w:r w:rsidRPr="00EA72A1">
              <w:rPr>
                <w:sz w:val="20"/>
                <w:szCs w:val="20"/>
              </w:rPr>
              <w:t xml:space="preserve"> "Субсидия на возмещение недополученных доходов организациям, предоставляющим транспортные услуги населению автомобильным транспортом на </w:t>
            </w:r>
            <w:proofErr w:type="spellStart"/>
            <w:r w:rsidRPr="00EA72A1">
              <w:rPr>
                <w:sz w:val="20"/>
                <w:szCs w:val="20"/>
              </w:rPr>
              <w:t>внутримуниципальных</w:t>
            </w:r>
            <w:proofErr w:type="spellEnd"/>
            <w:r w:rsidRPr="00EA72A1">
              <w:rPr>
                <w:sz w:val="20"/>
                <w:szCs w:val="20"/>
              </w:rPr>
              <w:t xml:space="preserve"> маршрутах Пучежского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3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2C7085" w:rsidRDefault="00F47E58" w:rsidP="00BE21DD">
            <w:pPr>
              <w:ind w:firstLine="34"/>
              <w:jc w:val="center"/>
              <w:rPr>
                <w:rFonts w:cs="Arial CYR"/>
                <w:bCs/>
                <w:sz w:val="20"/>
                <w:szCs w:val="20"/>
              </w:rPr>
            </w:pPr>
            <w:r w:rsidRPr="002C7085">
              <w:rPr>
                <w:rFonts w:cs="Arial CYR"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2C7085" w:rsidRDefault="00F47E58" w:rsidP="00BE21DD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>
              <w:rPr>
                <w:rFonts w:cs="Arial CYR"/>
                <w:bCs/>
                <w:sz w:val="20"/>
                <w:szCs w:val="20"/>
              </w:rPr>
              <w:t>6 7</w:t>
            </w:r>
            <w:r w:rsidRPr="002C7085">
              <w:rPr>
                <w:rFonts w:cs="Arial CYR"/>
                <w:bCs/>
                <w:sz w:val="20"/>
                <w:szCs w:val="20"/>
              </w:rPr>
              <w:t>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2C7085" w:rsidRDefault="00F47E58" w:rsidP="00BE21DD">
            <w:pPr>
              <w:ind w:firstLine="34"/>
              <w:jc w:val="center"/>
              <w:rPr>
                <w:rFonts w:cs="Arial CYR"/>
                <w:bCs/>
                <w:sz w:val="20"/>
                <w:szCs w:val="20"/>
              </w:rPr>
            </w:pPr>
            <w:r>
              <w:rPr>
                <w:rFonts w:cs="Arial CYR"/>
                <w:bCs/>
                <w:sz w:val="20"/>
                <w:szCs w:val="20"/>
              </w:rPr>
              <w:t>1 00</w:t>
            </w:r>
            <w:r w:rsidRPr="002C7085">
              <w:rPr>
                <w:rFonts w:cs="Arial CYR"/>
                <w:bCs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2C7085" w:rsidRDefault="00F47E58" w:rsidP="00BE21DD">
            <w:pPr>
              <w:ind w:firstLine="34"/>
              <w:jc w:val="center"/>
              <w:rPr>
                <w:rFonts w:cs="Arial CYR"/>
                <w:bCs/>
                <w:sz w:val="20"/>
                <w:szCs w:val="20"/>
              </w:rPr>
            </w:pPr>
            <w:r>
              <w:rPr>
                <w:rFonts w:cs="Arial CYR"/>
                <w:bCs/>
                <w:sz w:val="20"/>
                <w:szCs w:val="20"/>
              </w:rPr>
              <w:t>1 000</w:t>
            </w:r>
            <w:r w:rsidRPr="002C7085">
              <w:rPr>
                <w:rFonts w:cs="Arial CYR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2C7085" w:rsidRDefault="00F47E58" w:rsidP="00BE21DD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2C7085">
              <w:rPr>
                <w:rFonts w:cs="Arial CYR"/>
                <w:bCs/>
                <w:sz w:val="20"/>
                <w:szCs w:val="20"/>
              </w:rPr>
              <w:t>8 400 000,00</w:t>
            </w:r>
          </w:p>
        </w:tc>
      </w:tr>
      <w:tr w:rsidR="00F47E58" w:rsidRPr="00EA72A1" w:rsidTr="00BE21DD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rPr>
                <w:rFonts w:cs="Arial CYR"/>
                <w:sz w:val="20"/>
                <w:szCs w:val="20"/>
              </w:rPr>
            </w:pPr>
            <w:r w:rsidRPr="00EA72A1">
              <w:rPr>
                <w:rFonts w:cs="Arial CYR"/>
                <w:sz w:val="20"/>
                <w:szCs w:val="20"/>
              </w:rPr>
              <w:t>22 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sz w:val="18"/>
                <w:szCs w:val="18"/>
              </w:rPr>
            </w:pPr>
            <w:r w:rsidRPr="00EA72A1">
              <w:rPr>
                <w:b/>
                <w:bCs/>
                <w:sz w:val="18"/>
                <w:szCs w:val="18"/>
              </w:rPr>
              <w:t>Мероприятие 2</w:t>
            </w:r>
            <w:r w:rsidRPr="00EA72A1">
              <w:rPr>
                <w:sz w:val="18"/>
                <w:szCs w:val="18"/>
              </w:rPr>
              <w:t xml:space="preserve"> Приобретение автотранспорта для организации перевозок на </w:t>
            </w:r>
            <w:proofErr w:type="spellStart"/>
            <w:r w:rsidRPr="00EA72A1">
              <w:rPr>
                <w:sz w:val="18"/>
                <w:szCs w:val="18"/>
              </w:rPr>
              <w:t>внутримуниципальных</w:t>
            </w:r>
            <w:proofErr w:type="spellEnd"/>
            <w:r w:rsidRPr="00EA72A1">
              <w:rPr>
                <w:sz w:val="18"/>
                <w:szCs w:val="18"/>
              </w:rPr>
              <w:t xml:space="preserve"> маршрутах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ind w:firstLine="33"/>
              <w:rPr>
                <w:sz w:val="18"/>
                <w:szCs w:val="18"/>
              </w:rPr>
            </w:pPr>
            <w:r w:rsidRPr="00EA72A1">
              <w:rPr>
                <w:sz w:val="18"/>
                <w:szCs w:val="18"/>
              </w:rPr>
              <w:t xml:space="preserve">Управление строительства и архитектуры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58" w:rsidRPr="00EA72A1" w:rsidRDefault="00F47E58" w:rsidP="00BE21DD">
            <w:pPr>
              <w:rPr>
                <w:sz w:val="18"/>
                <w:szCs w:val="18"/>
              </w:rPr>
            </w:pPr>
            <w:r w:rsidRPr="00EA72A1">
              <w:rPr>
                <w:sz w:val="18"/>
                <w:szCs w:val="18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58" w:rsidRPr="00EA72A1" w:rsidRDefault="00F47E58" w:rsidP="00BE21DD">
            <w:pPr>
              <w:jc w:val="center"/>
              <w:rPr>
                <w:sz w:val="20"/>
                <w:szCs w:val="20"/>
              </w:rPr>
            </w:pPr>
            <w:r w:rsidRPr="00EA72A1">
              <w:rPr>
                <w:sz w:val="20"/>
                <w:szCs w:val="20"/>
              </w:rPr>
              <w:t xml:space="preserve">0 </w:t>
            </w:r>
          </w:p>
        </w:tc>
      </w:tr>
    </w:tbl>
    <w:p w:rsidR="001163E0" w:rsidRDefault="0071587E" w:rsidP="001163E0">
      <w:r>
        <w:rPr>
          <w:sz w:val="20"/>
          <w:szCs w:val="20"/>
        </w:rPr>
        <w:t xml:space="preserve"> </w:t>
      </w:r>
      <w:r w:rsidR="001163E0" w:rsidRPr="000B61CD"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  <w:r w:rsidR="001163E0">
        <w:t>.</w:t>
      </w:r>
    </w:p>
    <w:p w:rsidR="00BE21DD" w:rsidRDefault="00BE21DD" w:rsidP="00F4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BE21DD" w:rsidSect="00BE21DD">
          <w:pgSz w:w="16838" w:h="11906" w:orient="landscape"/>
          <w:pgMar w:top="851" w:right="720" w:bottom="1418" w:left="539" w:header="709" w:footer="709" w:gutter="0"/>
          <w:cols w:space="708"/>
          <w:docGrid w:linePitch="360"/>
        </w:sectPr>
      </w:pPr>
    </w:p>
    <w:p w:rsidR="00FE79C5" w:rsidRPr="00EF3AF7" w:rsidRDefault="0054465E" w:rsidP="007167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E79C5">
        <w:rPr>
          <w:color w:val="000000"/>
          <w:sz w:val="28"/>
          <w:szCs w:val="28"/>
        </w:rPr>
        <w:t xml:space="preserve">. </w:t>
      </w:r>
      <w:r w:rsidR="00236DCF">
        <w:rPr>
          <w:sz w:val="28"/>
          <w:szCs w:val="28"/>
        </w:rPr>
        <w:t>Опубликовать н</w:t>
      </w:r>
      <w:r w:rsidR="00236DCF" w:rsidRPr="00B2235A">
        <w:rPr>
          <w:sz w:val="28"/>
          <w:szCs w:val="28"/>
        </w:rPr>
        <w:t xml:space="preserve">астоящее постановление </w:t>
      </w:r>
      <w:r w:rsidR="00236DCF">
        <w:rPr>
          <w:sz w:val="28"/>
          <w:szCs w:val="28"/>
        </w:rPr>
        <w:t xml:space="preserve">в «Правовом вестнике Пучежского муниципального района» и </w:t>
      </w:r>
      <w:r w:rsidR="00876BE8">
        <w:rPr>
          <w:sz w:val="28"/>
          <w:szCs w:val="28"/>
        </w:rPr>
        <w:t xml:space="preserve">разместить </w:t>
      </w:r>
      <w:r w:rsidR="00236DCF">
        <w:rPr>
          <w:sz w:val="28"/>
          <w:szCs w:val="28"/>
        </w:rPr>
        <w:t xml:space="preserve">на </w:t>
      </w:r>
      <w:r w:rsidR="008365D1">
        <w:rPr>
          <w:sz w:val="28"/>
          <w:szCs w:val="28"/>
        </w:rPr>
        <w:t xml:space="preserve">официальном </w:t>
      </w:r>
      <w:r w:rsidR="00236DCF">
        <w:rPr>
          <w:sz w:val="28"/>
          <w:szCs w:val="28"/>
        </w:rPr>
        <w:t xml:space="preserve">сайте администрации </w:t>
      </w:r>
      <w:r w:rsidR="00236DCF" w:rsidRPr="00B2235A">
        <w:rPr>
          <w:sz w:val="28"/>
          <w:szCs w:val="28"/>
        </w:rPr>
        <w:t xml:space="preserve">Пучежского </w:t>
      </w:r>
      <w:r w:rsidR="00236DCF">
        <w:rPr>
          <w:sz w:val="28"/>
          <w:szCs w:val="28"/>
        </w:rPr>
        <w:t>муниципального района</w:t>
      </w:r>
      <w:r w:rsidR="00236DCF" w:rsidRPr="00B2235A">
        <w:rPr>
          <w:sz w:val="28"/>
          <w:szCs w:val="28"/>
        </w:rPr>
        <w:t>.</w:t>
      </w:r>
    </w:p>
    <w:p w:rsidR="0064116D" w:rsidRDefault="008365D1" w:rsidP="00641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16D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FE79C5" w:rsidRDefault="00FE79C5" w:rsidP="00FE79C5">
      <w:pPr>
        <w:jc w:val="both"/>
        <w:rPr>
          <w:sz w:val="28"/>
          <w:szCs w:val="28"/>
        </w:rPr>
      </w:pPr>
    </w:p>
    <w:p w:rsidR="00965D01" w:rsidRDefault="00965D01" w:rsidP="00FE79C5">
      <w:pPr>
        <w:jc w:val="both"/>
        <w:rPr>
          <w:sz w:val="28"/>
          <w:szCs w:val="28"/>
        </w:rPr>
      </w:pPr>
    </w:p>
    <w:p w:rsidR="00965D01" w:rsidRDefault="00965D01" w:rsidP="00FE79C5">
      <w:pPr>
        <w:jc w:val="both"/>
        <w:rPr>
          <w:sz w:val="28"/>
          <w:szCs w:val="28"/>
        </w:rPr>
      </w:pPr>
    </w:p>
    <w:p w:rsidR="00965D01" w:rsidRDefault="00965D01" w:rsidP="00FE79C5">
      <w:pPr>
        <w:jc w:val="both"/>
        <w:rPr>
          <w:sz w:val="28"/>
          <w:szCs w:val="28"/>
        </w:rPr>
      </w:pPr>
    </w:p>
    <w:p w:rsidR="00965D01" w:rsidRDefault="00965D01" w:rsidP="00FE79C5">
      <w:pPr>
        <w:jc w:val="both"/>
        <w:rPr>
          <w:sz w:val="28"/>
          <w:szCs w:val="28"/>
        </w:rPr>
      </w:pPr>
    </w:p>
    <w:p w:rsidR="00965D01" w:rsidRDefault="00965D01" w:rsidP="00FE79C5">
      <w:pPr>
        <w:jc w:val="both"/>
        <w:rPr>
          <w:sz w:val="28"/>
          <w:szCs w:val="28"/>
        </w:rPr>
      </w:pPr>
    </w:p>
    <w:p w:rsidR="00965D01" w:rsidRPr="0022658F" w:rsidRDefault="00965D01" w:rsidP="00965D01">
      <w:pPr>
        <w:jc w:val="both"/>
        <w:rPr>
          <w:sz w:val="16"/>
          <w:szCs w:val="16"/>
        </w:rPr>
      </w:pPr>
    </w:p>
    <w:p w:rsidR="00965D01" w:rsidRDefault="00965D01" w:rsidP="00965D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365D1">
        <w:rPr>
          <w:sz w:val="28"/>
          <w:szCs w:val="28"/>
        </w:rPr>
        <w:t xml:space="preserve">а </w:t>
      </w:r>
      <w:r w:rsidRPr="007106B2">
        <w:rPr>
          <w:sz w:val="28"/>
          <w:szCs w:val="28"/>
        </w:rPr>
        <w:t>Пучежского муниципального района</w:t>
      </w:r>
      <w:r w:rsidR="008365D1">
        <w:rPr>
          <w:sz w:val="28"/>
          <w:szCs w:val="28"/>
        </w:rPr>
        <w:t xml:space="preserve">                                     И.Н. </w:t>
      </w:r>
      <w:proofErr w:type="spellStart"/>
      <w:r w:rsidR="008365D1">
        <w:rPr>
          <w:sz w:val="28"/>
          <w:szCs w:val="28"/>
        </w:rPr>
        <w:t>Шипков</w:t>
      </w:r>
      <w:proofErr w:type="spellEnd"/>
    </w:p>
    <w:p w:rsidR="00965D01" w:rsidRDefault="00965D01" w:rsidP="003849D7">
      <w:pPr>
        <w:rPr>
          <w:sz w:val="28"/>
          <w:szCs w:val="28"/>
        </w:rPr>
      </w:pPr>
    </w:p>
    <w:p w:rsidR="00965D01" w:rsidRDefault="00965D01" w:rsidP="003849D7">
      <w:pPr>
        <w:rPr>
          <w:sz w:val="28"/>
          <w:szCs w:val="28"/>
        </w:rPr>
      </w:pPr>
    </w:p>
    <w:p w:rsidR="00965D01" w:rsidRDefault="00965D01" w:rsidP="003849D7">
      <w:pPr>
        <w:rPr>
          <w:sz w:val="28"/>
          <w:szCs w:val="28"/>
        </w:rPr>
      </w:pPr>
    </w:p>
    <w:p w:rsidR="00965D01" w:rsidRDefault="00965D01" w:rsidP="003849D7">
      <w:pPr>
        <w:rPr>
          <w:sz w:val="28"/>
          <w:szCs w:val="28"/>
        </w:rPr>
      </w:pPr>
    </w:p>
    <w:p w:rsidR="00965D01" w:rsidRPr="003849D7" w:rsidRDefault="00965D01" w:rsidP="003849D7">
      <w:pPr>
        <w:rPr>
          <w:sz w:val="28"/>
          <w:szCs w:val="28"/>
        </w:rPr>
      </w:pPr>
    </w:p>
    <w:p w:rsidR="00FE79C5" w:rsidRDefault="00FE79C5" w:rsidP="007977A8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  <w:sectPr w:rsidR="00FE79C5" w:rsidSect="00965D01">
          <w:pgSz w:w="11906" w:h="16838"/>
          <w:pgMar w:top="539" w:right="851" w:bottom="720" w:left="1418" w:header="709" w:footer="709" w:gutter="0"/>
          <w:cols w:space="708"/>
          <w:docGrid w:linePitch="360"/>
        </w:sectPr>
      </w:pPr>
    </w:p>
    <w:p w:rsidR="005E2070" w:rsidRPr="00A31945" w:rsidRDefault="005E2070" w:rsidP="001F22CE">
      <w:pPr>
        <w:pStyle w:val="a4"/>
        <w:shd w:val="clear" w:color="auto" w:fill="FFFFFF"/>
        <w:spacing w:before="240" w:beforeAutospacing="0" w:after="0" w:afterAutospacing="0"/>
        <w:jc w:val="both"/>
      </w:pPr>
    </w:p>
    <w:sectPr w:rsidR="005E2070" w:rsidRPr="00A31945" w:rsidSect="007167D8">
      <w:pgSz w:w="16838" w:h="11906" w:orient="landscape"/>
      <w:pgMar w:top="360" w:right="720" w:bottom="36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3DF25C1"/>
    <w:multiLevelType w:val="hybridMultilevel"/>
    <w:tmpl w:val="1144B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65C0C"/>
    <w:multiLevelType w:val="hybridMultilevel"/>
    <w:tmpl w:val="EC005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CD31FD"/>
    <w:multiLevelType w:val="hybridMultilevel"/>
    <w:tmpl w:val="0E7E40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B21BD7"/>
    <w:multiLevelType w:val="hybridMultilevel"/>
    <w:tmpl w:val="573AB1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5FDF388F"/>
    <w:multiLevelType w:val="hybridMultilevel"/>
    <w:tmpl w:val="F474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5E2070"/>
    <w:rsid w:val="00003CD0"/>
    <w:rsid w:val="00004A0D"/>
    <w:rsid w:val="0001043C"/>
    <w:rsid w:val="000268C4"/>
    <w:rsid w:val="00032E2E"/>
    <w:rsid w:val="00036D46"/>
    <w:rsid w:val="000376D8"/>
    <w:rsid w:val="00041B84"/>
    <w:rsid w:val="000465A2"/>
    <w:rsid w:val="00051905"/>
    <w:rsid w:val="000570C0"/>
    <w:rsid w:val="00075E68"/>
    <w:rsid w:val="00090A6C"/>
    <w:rsid w:val="00091CF1"/>
    <w:rsid w:val="000B2150"/>
    <w:rsid w:val="000B3092"/>
    <w:rsid w:val="000B3FC8"/>
    <w:rsid w:val="000B6406"/>
    <w:rsid w:val="000C3BCF"/>
    <w:rsid w:val="000C5AA8"/>
    <w:rsid w:val="000C5FCD"/>
    <w:rsid w:val="000D634F"/>
    <w:rsid w:val="000E3E72"/>
    <w:rsid w:val="000F3C24"/>
    <w:rsid w:val="000F3DCB"/>
    <w:rsid w:val="000F4F9F"/>
    <w:rsid w:val="001028F4"/>
    <w:rsid w:val="00102C62"/>
    <w:rsid w:val="00113C53"/>
    <w:rsid w:val="001163E0"/>
    <w:rsid w:val="00120C42"/>
    <w:rsid w:val="00120FAF"/>
    <w:rsid w:val="0012550C"/>
    <w:rsid w:val="001318D4"/>
    <w:rsid w:val="00144A7B"/>
    <w:rsid w:val="00154A8A"/>
    <w:rsid w:val="00155455"/>
    <w:rsid w:val="00164DC3"/>
    <w:rsid w:val="00172531"/>
    <w:rsid w:val="0017443F"/>
    <w:rsid w:val="00183FE7"/>
    <w:rsid w:val="00194BDE"/>
    <w:rsid w:val="001A12D1"/>
    <w:rsid w:val="001A3957"/>
    <w:rsid w:val="001A54AE"/>
    <w:rsid w:val="001A5FA5"/>
    <w:rsid w:val="001A700C"/>
    <w:rsid w:val="001B6EA7"/>
    <w:rsid w:val="001E3C62"/>
    <w:rsid w:val="001E7415"/>
    <w:rsid w:val="001F22CE"/>
    <w:rsid w:val="00205F15"/>
    <w:rsid w:val="002173F8"/>
    <w:rsid w:val="00221284"/>
    <w:rsid w:val="002242CC"/>
    <w:rsid w:val="002327D9"/>
    <w:rsid w:val="00236DCF"/>
    <w:rsid w:val="00247760"/>
    <w:rsid w:val="00250D88"/>
    <w:rsid w:val="0025366F"/>
    <w:rsid w:val="00254639"/>
    <w:rsid w:val="00254D03"/>
    <w:rsid w:val="00261892"/>
    <w:rsid w:val="00275035"/>
    <w:rsid w:val="002769DA"/>
    <w:rsid w:val="002827F8"/>
    <w:rsid w:val="00287ED5"/>
    <w:rsid w:val="00294E9C"/>
    <w:rsid w:val="002A5936"/>
    <w:rsid w:val="002A67E2"/>
    <w:rsid w:val="002B5ED5"/>
    <w:rsid w:val="002B6880"/>
    <w:rsid w:val="002B781C"/>
    <w:rsid w:val="002C247B"/>
    <w:rsid w:val="002C6E0B"/>
    <w:rsid w:val="002D0368"/>
    <w:rsid w:val="002F5AC0"/>
    <w:rsid w:val="003048DC"/>
    <w:rsid w:val="003123E2"/>
    <w:rsid w:val="003174A7"/>
    <w:rsid w:val="0032030A"/>
    <w:rsid w:val="00323785"/>
    <w:rsid w:val="003248C8"/>
    <w:rsid w:val="0033270E"/>
    <w:rsid w:val="003471D5"/>
    <w:rsid w:val="00351EBA"/>
    <w:rsid w:val="00352A20"/>
    <w:rsid w:val="00355033"/>
    <w:rsid w:val="00362933"/>
    <w:rsid w:val="003648BE"/>
    <w:rsid w:val="00380E89"/>
    <w:rsid w:val="003849D7"/>
    <w:rsid w:val="003A13BA"/>
    <w:rsid w:val="003A3184"/>
    <w:rsid w:val="003A6327"/>
    <w:rsid w:val="003B2EE6"/>
    <w:rsid w:val="003B534E"/>
    <w:rsid w:val="003B658E"/>
    <w:rsid w:val="003C1577"/>
    <w:rsid w:val="003C2558"/>
    <w:rsid w:val="003D0E45"/>
    <w:rsid w:val="003D3A14"/>
    <w:rsid w:val="003D47E3"/>
    <w:rsid w:val="003E1787"/>
    <w:rsid w:val="003F61FA"/>
    <w:rsid w:val="004116D6"/>
    <w:rsid w:val="004205B9"/>
    <w:rsid w:val="00432D0D"/>
    <w:rsid w:val="004331CB"/>
    <w:rsid w:val="004350D0"/>
    <w:rsid w:val="004442DE"/>
    <w:rsid w:val="004468E1"/>
    <w:rsid w:val="00451D8E"/>
    <w:rsid w:val="00452DEF"/>
    <w:rsid w:val="00453549"/>
    <w:rsid w:val="00464356"/>
    <w:rsid w:val="00472024"/>
    <w:rsid w:val="0047207E"/>
    <w:rsid w:val="00482B13"/>
    <w:rsid w:val="00486FF4"/>
    <w:rsid w:val="004A3CC0"/>
    <w:rsid w:val="004B1843"/>
    <w:rsid w:val="004C15D2"/>
    <w:rsid w:val="004C35BB"/>
    <w:rsid w:val="004C5472"/>
    <w:rsid w:val="004C57BB"/>
    <w:rsid w:val="004C6470"/>
    <w:rsid w:val="004D34BF"/>
    <w:rsid w:val="004D3D31"/>
    <w:rsid w:val="004D7016"/>
    <w:rsid w:val="004F0D93"/>
    <w:rsid w:val="00500EFC"/>
    <w:rsid w:val="005168E7"/>
    <w:rsid w:val="0051693E"/>
    <w:rsid w:val="005223A8"/>
    <w:rsid w:val="00541D0B"/>
    <w:rsid w:val="0054465E"/>
    <w:rsid w:val="00555113"/>
    <w:rsid w:val="00556E7A"/>
    <w:rsid w:val="00560357"/>
    <w:rsid w:val="005615BF"/>
    <w:rsid w:val="005644A8"/>
    <w:rsid w:val="00564FF8"/>
    <w:rsid w:val="005710B0"/>
    <w:rsid w:val="00577235"/>
    <w:rsid w:val="005976DE"/>
    <w:rsid w:val="005977B9"/>
    <w:rsid w:val="00597B16"/>
    <w:rsid w:val="005A4386"/>
    <w:rsid w:val="005A6B13"/>
    <w:rsid w:val="005B42DA"/>
    <w:rsid w:val="005C0412"/>
    <w:rsid w:val="005E0185"/>
    <w:rsid w:val="005E2070"/>
    <w:rsid w:val="005E5624"/>
    <w:rsid w:val="005F6096"/>
    <w:rsid w:val="005F7DD6"/>
    <w:rsid w:val="00604764"/>
    <w:rsid w:val="006165FC"/>
    <w:rsid w:val="00620F98"/>
    <w:rsid w:val="006249E1"/>
    <w:rsid w:val="006350D2"/>
    <w:rsid w:val="0064116D"/>
    <w:rsid w:val="00645A87"/>
    <w:rsid w:val="00662F4D"/>
    <w:rsid w:val="006663C3"/>
    <w:rsid w:val="00671DBB"/>
    <w:rsid w:val="00675E73"/>
    <w:rsid w:val="006A6643"/>
    <w:rsid w:val="006C20F5"/>
    <w:rsid w:val="006C7B23"/>
    <w:rsid w:val="006D2BAD"/>
    <w:rsid w:val="006D714A"/>
    <w:rsid w:val="006E4324"/>
    <w:rsid w:val="006F1834"/>
    <w:rsid w:val="0071411E"/>
    <w:rsid w:val="0071587E"/>
    <w:rsid w:val="007167D8"/>
    <w:rsid w:val="007178D7"/>
    <w:rsid w:val="00723C57"/>
    <w:rsid w:val="0073068A"/>
    <w:rsid w:val="007351AE"/>
    <w:rsid w:val="0074273B"/>
    <w:rsid w:val="00745E35"/>
    <w:rsid w:val="00752281"/>
    <w:rsid w:val="00766E58"/>
    <w:rsid w:val="00771682"/>
    <w:rsid w:val="00777401"/>
    <w:rsid w:val="00777923"/>
    <w:rsid w:val="00782401"/>
    <w:rsid w:val="00783D70"/>
    <w:rsid w:val="00785AD5"/>
    <w:rsid w:val="00796C99"/>
    <w:rsid w:val="007977A8"/>
    <w:rsid w:val="00797B7C"/>
    <w:rsid w:val="007A1AC8"/>
    <w:rsid w:val="007A4993"/>
    <w:rsid w:val="007B0998"/>
    <w:rsid w:val="007B317B"/>
    <w:rsid w:val="007B3F23"/>
    <w:rsid w:val="007C2F85"/>
    <w:rsid w:val="007D2742"/>
    <w:rsid w:val="007D77B5"/>
    <w:rsid w:val="007E711B"/>
    <w:rsid w:val="007F0668"/>
    <w:rsid w:val="007F3D39"/>
    <w:rsid w:val="00805F89"/>
    <w:rsid w:val="008237F8"/>
    <w:rsid w:val="0083014B"/>
    <w:rsid w:val="00830501"/>
    <w:rsid w:val="008365D1"/>
    <w:rsid w:val="00844EAD"/>
    <w:rsid w:val="00860E29"/>
    <w:rsid w:val="008613FD"/>
    <w:rsid w:val="0086414A"/>
    <w:rsid w:val="00873388"/>
    <w:rsid w:val="00875EC6"/>
    <w:rsid w:val="00876BE8"/>
    <w:rsid w:val="00881BBB"/>
    <w:rsid w:val="0088456E"/>
    <w:rsid w:val="00890BA9"/>
    <w:rsid w:val="008A7004"/>
    <w:rsid w:val="008A76D8"/>
    <w:rsid w:val="008C426B"/>
    <w:rsid w:val="008D3698"/>
    <w:rsid w:val="008D3E90"/>
    <w:rsid w:val="008D57CA"/>
    <w:rsid w:val="008F0E30"/>
    <w:rsid w:val="008F18EA"/>
    <w:rsid w:val="008F3D00"/>
    <w:rsid w:val="0090201F"/>
    <w:rsid w:val="00904F93"/>
    <w:rsid w:val="00906009"/>
    <w:rsid w:val="009064F1"/>
    <w:rsid w:val="00906AA2"/>
    <w:rsid w:val="009074CF"/>
    <w:rsid w:val="00914424"/>
    <w:rsid w:val="00925BE2"/>
    <w:rsid w:val="00927F7E"/>
    <w:rsid w:val="009302F6"/>
    <w:rsid w:val="009412A7"/>
    <w:rsid w:val="00962C8D"/>
    <w:rsid w:val="00965D01"/>
    <w:rsid w:val="00966F4B"/>
    <w:rsid w:val="00972DCD"/>
    <w:rsid w:val="0097514E"/>
    <w:rsid w:val="00977DB8"/>
    <w:rsid w:val="00981488"/>
    <w:rsid w:val="00985C26"/>
    <w:rsid w:val="009877DD"/>
    <w:rsid w:val="009A502E"/>
    <w:rsid w:val="009B1CDF"/>
    <w:rsid w:val="009B6FCC"/>
    <w:rsid w:val="009C40B9"/>
    <w:rsid w:val="009C592E"/>
    <w:rsid w:val="009D26E0"/>
    <w:rsid w:val="009D619F"/>
    <w:rsid w:val="009E725C"/>
    <w:rsid w:val="009E77D2"/>
    <w:rsid w:val="009F1147"/>
    <w:rsid w:val="009F181E"/>
    <w:rsid w:val="009F2136"/>
    <w:rsid w:val="009F3E31"/>
    <w:rsid w:val="00A006B2"/>
    <w:rsid w:val="00A01A25"/>
    <w:rsid w:val="00A044A5"/>
    <w:rsid w:val="00A07272"/>
    <w:rsid w:val="00A2660A"/>
    <w:rsid w:val="00A31945"/>
    <w:rsid w:val="00A3666D"/>
    <w:rsid w:val="00A42158"/>
    <w:rsid w:val="00A45954"/>
    <w:rsid w:val="00A60720"/>
    <w:rsid w:val="00A62999"/>
    <w:rsid w:val="00A715C0"/>
    <w:rsid w:val="00A8140A"/>
    <w:rsid w:val="00A824DC"/>
    <w:rsid w:val="00A83C98"/>
    <w:rsid w:val="00A92AEA"/>
    <w:rsid w:val="00A93FFF"/>
    <w:rsid w:val="00A94401"/>
    <w:rsid w:val="00A97E2E"/>
    <w:rsid w:val="00AB27F6"/>
    <w:rsid w:val="00AB7BFB"/>
    <w:rsid w:val="00AC3AA0"/>
    <w:rsid w:val="00AC41C9"/>
    <w:rsid w:val="00AC450D"/>
    <w:rsid w:val="00AD2C39"/>
    <w:rsid w:val="00AD6450"/>
    <w:rsid w:val="00B03E07"/>
    <w:rsid w:val="00B05C96"/>
    <w:rsid w:val="00B0788D"/>
    <w:rsid w:val="00B07C32"/>
    <w:rsid w:val="00B14A96"/>
    <w:rsid w:val="00B16A73"/>
    <w:rsid w:val="00B2235A"/>
    <w:rsid w:val="00B24438"/>
    <w:rsid w:val="00B25355"/>
    <w:rsid w:val="00B26F43"/>
    <w:rsid w:val="00B2764F"/>
    <w:rsid w:val="00B3002F"/>
    <w:rsid w:val="00B34857"/>
    <w:rsid w:val="00B3770E"/>
    <w:rsid w:val="00B40263"/>
    <w:rsid w:val="00B53D2A"/>
    <w:rsid w:val="00B553B6"/>
    <w:rsid w:val="00B62662"/>
    <w:rsid w:val="00B70CD8"/>
    <w:rsid w:val="00B80154"/>
    <w:rsid w:val="00B853BE"/>
    <w:rsid w:val="00B87051"/>
    <w:rsid w:val="00B87BDF"/>
    <w:rsid w:val="00B9345A"/>
    <w:rsid w:val="00B95568"/>
    <w:rsid w:val="00BA6410"/>
    <w:rsid w:val="00BB6D9E"/>
    <w:rsid w:val="00BB7C92"/>
    <w:rsid w:val="00BC11E0"/>
    <w:rsid w:val="00BC3D50"/>
    <w:rsid w:val="00BC77E4"/>
    <w:rsid w:val="00BD6464"/>
    <w:rsid w:val="00BD6C04"/>
    <w:rsid w:val="00BD7A6A"/>
    <w:rsid w:val="00BE21DD"/>
    <w:rsid w:val="00BE5B9C"/>
    <w:rsid w:val="00BF0280"/>
    <w:rsid w:val="00C01E86"/>
    <w:rsid w:val="00C0360D"/>
    <w:rsid w:val="00C0583F"/>
    <w:rsid w:val="00C17C89"/>
    <w:rsid w:val="00C5744F"/>
    <w:rsid w:val="00C619F1"/>
    <w:rsid w:val="00C70DA1"/>
    <w:rsid w:val="00C841F7"/>
    <w:rsid w:val="00C87B17"/>
    <w:rsid w:val="00C950C3"/>
    <w:rsid w:val="00C958BB"/>
    <w:rsid w:val="00CA5035"/>
    <w:rsid w:val="00CB1EF1"/>
    <w:rsid w:val="00CB65D9"/>
    <w:rsid w:val="00CC23CD"/>
    <w:rsid w:val="00CD275B"/>
    <w:rsid w:val="00CF3E07"/>
    <w:rsid w:val="00CF6220"/>
    <w:rsid w:val="00D00325"/>
    <w:rsid w:val="00D03C06"/>
    <w:rsid w:val="00D04A51"/>
    <w:rsid w:val="00D0651C"/>
    <w:rsid w:val="00D11A0F"/>
    <w:rsid w:val="00D30AA8"/>
    <w:rsid w:val="00D311D0"/>
    <w:rsid w:val="00D40638"/>
    <w:rsid w:val="00D50EAF"/>
    <w:rsid w:val="00D60862"/>
    <w:rsid w:val="00D619AB"/>
    <w:rsid w:val="00D67081"/>
    <w:rsid w:val="00D764FC"/>
    <w:rsid w:val="00D769F3"/>
    <w:rsid w:val="00D91C9C"/>
    <w:rsid w:val="00D97517"/>
    <w:rsid w:val="00DA778F"/>
    <w:rsid w:val="00DA7A80"/>
    <w:rsid w:val="00DC3492"/>
    <w:rsid w:val="00DD01CA"/>
    <w:rsid w:val="00DE49A2"/>
    <w:rsid w:val="00DF026A"/>
    <w:rsid w:val="00DF1CE8"/>
    <w:rsid w:val="00DF6FB1"/>
    <w:rsid w:val="00E0547E"/>
    <w:rsid w:val="00E108C4"/>
    <w:rsid w:val="00E22B6C"/>
    <w:rsid w:val="00E23210"/>
    <w:rsid w:val="00E35FB2"/>
    <w:rsid w:val="00E40CA5"/>
    <w:rsid w:val="00E41E6C"/>
    <w:rsid w:val="00E42393"/>
    <w:rsid w:val="00E50D74"/>
    <w:rsid w:val="00E532B1"/>
    <w:rsid w:val="00E5419B"/>
    <w:rsid w:val="00E564C9"/>
    <w:rsid w:val="00E6518B"/>
    <w:rsid w:val="00E672F8"/>
    <w:rsid w:val="00E761F5"/>
    <w:rsid w:val="00E85EAB"/>
    <w:rsid w:val="00E93F6E"/>
    <w:rsid w:val="00E9478E"/>
    <w:rsid w:val="00EB057B"/>
    <w:rsid w:val="00EB6A30"/>
    <w:rsid w:val="00ED50EE"/>
    <w:rsid w:val="00EE0F72"/>
    <w:rsid w:val="00EF1AAB"/>
    <w:rsid w:val="00EF395C"/>
    <w:rsid w:val="00EF3AF7"/>
    <w:rsid w:val="00F000D0"/>
    <w:rsid w:val="00F01D88"/>
    <w:rsid w:val="00F02AB3"/>
    <w:rsid w:val="00F0430F"/>
    <w:rsid w:val="00F04A69"/>
    <w:rsid w:val="00F062B7"/>
    <w:rsid w:val="00F11973"/>
    <w:rsid w:val="00F148D1"/>
    <w:rsid w:val="00F16649"/>
    <w:rsid w:val="00F344A5"/>
    <w:rsid w:val="00F47E58"/>
    <w:rsid w:val="00F525D5"/>
    <w:rsid w:val="00F56245"/>
    <w:rsid w:val="00F6211D"/>
    <w:rsid w:val="00F75780"/>
    <w:rsid w:val="00F83CBC"/>
    <w:rsid w:val="00F87022"/>
    <w:rsid w:val="00F910BB"/>
    <w:rsid w:val="00F92A91"/>
    <w:rsid w:val="00F930F9"/>
    <w:rsid w:val="00F96B53"/>
    <w:rsid w:val="00FA5872"/>
    <w:rsid w:val="00FB0EEF"/>
    <w:rsid w:val="00FB5471"/>
    <w:rsid w:val="00FB7520"/>
    <w:rsid w:val="00FC0CF1"/>
    <w:rsid w:val="00FE0B06"/>
    <w:rsid w:val="00FE79C5"/>
    <w:rsid w:val="00FF2B45"/>
    <w:rsid w:val="00FF71F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3E"/>
    <w:rPr>
      <w:sz w:val="24"/>
      <w:szCs w:val="24"/>
    </w:rPr>
  </w:style>
  <w:style w:type="paragraph" w:styleId="2">
    <w:name w:val="heading 2"/>
    <w:basedOn w:val="a"/>
    <w:link w:val="20"/>
    <w:qFormat/>
    <w:rsid w:val="005E20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E20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F910B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070"/>
    <w:rPr>
      <w:color w:val="0000FF"/>
      <w:u w:val="single"/>
    </w:rPr>
  </w:style>
  <w:style w:type="paragraph" w:styleId="a4">
    <w:name w:val="Normal (Web)"/>
    <w:basedOn w:val="a"/>
    <w:rsid w:val="005E2070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5E2070"/>
    <w:pPr>
      <w:spacing w:before="100" w:beforeAutospacing="1" w:after="100" w:afterAutospacing="1"/>
    </w:pPr>
  </w:style>
  <w:style w:type="character" w:styleId="a5">
    <w:name w:val="Strong"/>
    <w:qFormat/>
    <w:rsid w:val="00B553B6"/>
    <w:rPr>
      <w:rFonts w:cs="Times New Roman"/>
      <w:b/>
      <w:bCs/>
    </w:rPr>
  </w:style>
  <w:style w:type="paragraph" w:customStyle="1" w:styleId="Pro-Tab0">
    <w:name w:val="Pro-Tab"/>
    <w:basedOn w:val="a"/>
    <w:link w:val="Pro-Tab1"/>
    <w:qFormat/>
    <w:rsid w:val="00CC23CD"/>
    <w:pPr>
      <w:suppressAutoHyphens/>
      <w:spacing w:before="40" w:after="40" w:line="100" w:lineRule="atLeast"/>
    </w:pPr>
    <w:rPr>
      <w:rFonts w:eastAsia="Calibri"/>
      <w:kern w:val="1"/>
      <w:szCs w:val="20"/>
      <w:lang w:eastAsia="ar-SA"/>
    </w:rPr>
  </w:style>
  <w:style w:type="character" w:customStyle="1" w:styleId="Pro-Tab1">
    <w:name w:val="Pro-Tab Знак Знак"/>
    <w:link w:val="Pro-Tab0"/>
    <w:locked/>
    <w:rsid w:val="00CC23CD"/>
    <w:rPr>
      <w:rFonts w:eastAsia="Calibri"/>
      <w:kern w:val="1"/>
      <w:sz w:val="24"/>
      <w:lang w:eastAsia="ar-SA"/>
    </w:rPr>
  </w:style>
  <w:style w:type="table" w:styleId="a6">
    <w:name w:val="Table Grid"/>
    <w:basedOn w:val="a1"/>
    <w:rsid w:val="000F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uiPriority w:val="99"/>
    <w:locked/>
    <w:rsid w:val="00FE79C5"/>
    <w:rPr>
      <w:sz w:val="26"/>
      <w:szCs w:val="26"/>
      <w:shd w:val="clear" w:color="auto" w:fill="FFFFFF"/>
      <w:lang w:bidi="ar-SA"/>
    </w:rPr>
  </w:style>
  <w:style w:type="character" w:customStyle="1" w:styleId="21">
    <w:name w:val="Основной текст (2)_"/>
    <w:basedOn w:val="a0"/>
    <w:link w:val="210"/>
    <w:uiPriority w:val="99"/>
    <w:locked/>
    <w:rsid w:val="00FE79C5"/>
    <w:rPr>
      <w:b/>
      <w:bCs/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0"/>
    <w:uiPriority w:val="99"/>
    <w:rsid w:val="00FE79C5"/>
    <w:pPr>
      <w:widowControl w:val="0"/>
      <w:shd w:val="clear" w:color="auto" w:fill="FFFFFF"/>
      <w:spacing w:after="3120" w:line="322" w:lineRule="exact"/>
    </w:pPr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E79C5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FE79C5"/>
    <w:rPr>
      <w:b/>
      <w:bCs/>
      <w:lang w:bidi="ar-SA"/>
    </w:rPr>
  </w:style>
  <w:style w:type="paragraph" w:customStyle="1" w:styleId="61">
    <w:name w:val="Основной текст (6)1"/>
    <w:basedOn w:val="a"/>
    <w:link w:val="6"/>
    <w:rsid w:val="00FE79C5"/>
    <w:pPr>
      <w:widowControl w:val="0"/>
      <w:shd w:val="clear" w:color="auto" w:fill="FFFFFF"/>
      <w:spacing w:before="240" w:line="274" w:lineRule="exact"/>
      <w:jc w:val="center"/>
    </w:pPr>
    <w:rPr>
      <w:b/>
      <w:bCs/>
      <w:sz w:val="20"/>
      <w:szCs w:val="20"/>
    </w:rPr>
  </w:style>
  <w:style w:type="character" w:customStyle="1" w:styleId="29">
    <w:name w:val="Основной текст (2) + 9"/>
    <w:aliases w:val="5 pt21,Не полужирный24"/>
    <w:basedOn w:val="21"/>
    <w:rsid w:val="00FE79C5"/>
    <w:rPr>
      <w:sz w:val="19"/>
      <w:szCs w:val="19"/>
      <w:u w:val="none"/>
    </w:rPr>
  </w:style>
  <w:style w:type="character" w:customStyle="1" w:styleId="291">
    <w:name w:val="Основной текст (2) + 91"/>
    <w:aliases w:val="5 pt15"/>
    <w:basedOn w:val="21"/>
    <w:rsid w:val="00FE79C5"/>
    <w:rPr>
      <w:sz w:val="19"/>
      <w:szCs w:val="19"/>
      <w:u w:val="none"/>
    </w:rPr>
  </w:style>
  <w:style w:type="character" w:customStyle="1" w:styleId="281">
    <w:name w:val="Основной текст (2) + 81"/>
    <w:aliases w:val="5 pt14"/>
    <w:basedOn w:val="21"/>
    <w:rsid w:val="00FE79C5"/>
    <w:rPr>
      <w:spacing w:val="0"/>
      <w:sz w:val="17"/>
      <w:szCs w:val="17"/>
      <w:u w:val="none"/>
    </w:rPr>
  </w:style>
  <w:style w:type="character" w:customStyle="1" w:styleId="67">
    <w:name w:val="Основной текст (6) + 7"/>
    <w:aliases w:val="5 pt13"/>
    <w:basedOn w:val="6"/>
    <w:rsid w:val="00FE79C5"/>
    <w:rPr>
      <w:rFonts w:ascii="Times New Roman" w:hAnsi="Times New Roman"/>
      <w:sz w:val="15"/>
      <w:szCs w:val="15"/>
      <w:u w:val="none"/>
    </w:rPr>
  </w:style>
  <w:style w:type="character" w:customStyle="1" w:styleId="673">
    <w:name w:val="Основной текст (6) + 73"/>
    <w:aliases w:val="5 pt12,Не полужирный16"/>
    <w:basedOn w:val="6"/>
    <w:rsid w:val="00FE79C5"/>
    <w:rPr>
      <w:rFonts w:ascii="Times New Roman" w:hAnsi="Times New Roman"/>
      <w:sz w:val="15"/>
      <w:szCs w:val="15"/>
      <w:u w:val="none"/>
    </w:rPr>
  </w:style>
  <w:style w:type="character" w:customStyle="1" w:styleId="68">
    <w:name w:val="Основной текст (6) + 8"/>
    <w:aliases w:val="5 pt10"/>
    <w:basedOn w:val="6"/>
    <w:rsid w:val="00FE79C5"/>
    <w:rPr>
      <w:rFonts w:ascii="Times New Roman" w:hAnsi="Times New Roman"/>
      <w:sz w:val="17"/>
      <w:szCs w:val="17"/>
      <w:u w:val="none"/>
    </w:rPr>
  </w:style>
  <w:style w:type="character" w:customStyle="1" w:styleId="692">
    <w:name w:val="Основной текст (6) + 92"/>
    <w:aliases w:val="5 pt9,Не полужирный13"/>
    <w:basedOn w:val="6"/>
    <w:rsid w:val="00FE79C5"/>
    <w:rPr>
      <w:rFonts w:ascii="Times New Roman" w:hAnsi="Times New Roman"/>
      <w:sz w:val="19"/>
      <w:szCs w:val="19"/>
      <w:u w:val="none"/>
    </w:rPr>
  </w:style>
  <w:style w:type="character" w:customStyle="1" w:styleId="211pt">
    <w:name w:val="Основной текст (2) + 11 pt"/>
    <w:aliases w:val="Не полужирный"/>
    <w:basedOn w:val="21"/>
    <w:uiPriority w:val="99"/>
    <w:rsid w:val="00AD2C3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7">
    <w:name w:val="Гипертекстовая ссылка"/>
    <w:basedOn w:val="a0"/>
    <w:uiPriority w:val="99"/>
    <w:rsid w:val="00004A0D"/>
    <w:rPr>
      <w:b/>
      <w:bCs/>
      <w:color w:val="106BBE"/>
    </w:rPr>
  </w:style>
  <w:style w:type="character" w:customStyle="1" w:styleId="40">
    <w:name w:val="Заголовок 4 Знак"/>
    <w:basedOn w:val="a0"/>
    <w:link w:val="4"/>
    <w:uiPriority w:val="99"/>
    <w:rsid w:val="00F910BB"/>
    <w:rPr>
      <w:rFonts w:ascii="Calibri" w:hAnsi="Calibr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rsid w:val="00785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5A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6165FC"/>
    <w:rPr>
      <w:b/>
      <w:bCs/>
      <w:sz w:val="36"/>
      <w:szCs w:val="36"/>
    </w:rPr>
  </w:style>
  <w:style w:type="paragraph" w:styleId="aa">
    <w:name w:val="List Paragraph"/>
    <w:basedOn w:val="a"/>
    <w:uiPriority w:val="99"/>
    <w:qFormat/>
    <w:rsid w:val="00616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F6DD-392C-48A4-8B48-46BA381B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10100</CharactersWithSpaces>
  <SharedDoc>false</SharedDoc>
  <HLinks>
    <vt:vector size="30" baseType="variant">
      <vt:variant>
        <vt:i4>6488117</vt:i4>
      </vt:variant>
      <vt:variant>
        <vt:i4>12</vt:i4>
      </vt:variant>
      <vt:variant>
        <vt:i4>0</vt:i4>
      </vt:variant>
      <vt:variant>
        <vt:i4>5</vt:i4>
      </vt:variant>
      <vt:variant>
        <vt:lpwstr>garantf1://28258606.0/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garantf1://28260502.0/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7602232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2022-08-09T11:39:00Z</cp:lastPrinted>
  <dcterms:created xsi:type="dcterms:W3CDTF">2022-08-12T05:34:00Z</dcterms:created>
  <dcterms:modified xsi:type="dcterms:W3CDTF">2022-08-12T05:34:00Z</dcterms:modified>
</cp:coreProperties>
</file>